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150</w:t>
        </w:r>
      </w:fldSimple>
      <w:fldSimple w:instr=" DOCPROPERTY  MtgTitle  \* MERGEFORMAT "/>
      <w:r>
        <w:rPr>
          <w:b/>
          <w:i/>
          <w:noProof/>
          <w:sz w:val="28"/>
        </w:rPr>
        <w:tab/>
      </w:r>
      <w:fldSimple w:instr=" DOCPROPERTY  Tdoc#  \* MERGEFORMAT ">
        <w:r w:rsidR="00E13F3D" w:rsidRPr="00E13F3D">
          <w:rPr>
            <w:b/>
            <w:i/>
            <w:noProof/>
            <w:sz w:val="28"/>
          </w:rPr>
          <w:t>C1-244078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24.282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F9A775" w:rsidR="00F25D98" w:rsidRDefault="005437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EB2C" w:rsidR="00F25D98" w:rsidRDefault="005437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52726">
            <w:pPr>
              <w:pStyle w:val="CRCoverPage"/>
              <w:spacing w:after="0"/>
              <w:ind w:left="100"/>
              <w:rPr>
                <w:noProof/>
              </w:rPr>
            </w:pPr>
            <w:r>
              <w:fldChar w:fldCharType="begin"/>
            </w:r>
            <w:r>
              <w:instrText xml:space="preserve"> DOCPROPERTY  CrTitle  \* MERGEFORMAT </w:instrText>
            </w:r>
            <w:r>
              <w:fldChar w:fldCharType="separate"/>
            </w:r>
            <w:r w:rsidR="002640DD">
              <w:t xml:space="preserve">Adding IP address of target data host or DNS server to MCData </w:t>
            </w:r>
            <w:proofErr w:type="spellStart"/>
            <w:r w:rsidR="002640DD">
              <w:t>IPcon</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84040" w:rsidR="001E41F3" w:rsidRDefault="00000000">
            <w:pPr>
              <w:pStyle w:val="CRCoverPage"/>
              <w:spacing w:after="0"/>
              <w:ind w:left="100"/>
              <w:rPr>
                <w:noProof/>
              </w:rPr>
            </w:pPr>
            <w:fldSimple w:instr=" DOCPROPERTY  SourceIfWg  \* MERGEFORMAT ">
              <w:r w:rsidR="00E13F3D">
                <w:rPr>
                  <w:noProof/>
                </w:rPr>
                <w:t>Kontron Transportation France</w:t>
              </w:r>
            </w:fldSimple>
            <w:r w:rsidR="0085055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C5F3" w:rsidR="001E41F3" w:rsidRDefault="00187EE0"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D2328" w:rsidR="001E41F3" w:rsidRDefault="008C29A6">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91FD1" w:rsidR="001E41F3" w:rsidRDefault="0028553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C69DA" w:rsidR="001E41F3" w:rsidRDefault="00620B1A">
            <w:pPr>
              <w:pStyle w:val="CRCoverPage"/>
              <w:spacing w:after="0"/>
              <w:ind w:left="100"/>
              <w:rPr>
                <w:noProof/>
              </w:rPr>
            </w:pPr>
            <w:r>
              <w:rPr>
                <w:noProof/>
              </w:rPr>
              <w:t>The IP address of the target data host or the DNS server is not known by the originating data host. One option is to convey those IP address</w:t>
            </w:r>
            <w:r w:rsidR="00EC1F9A">
              <w:rPr>
                <w:noProof/>
              </w:rPr>
              <w:t>es</w:t>
            </w:r>
            <w:r>
              <w:rPr>
                <w:noProof/>
              </w:rPr>
              <w:t xml:space="preserve"> using additional parameters in the response from the target MCData client to the originating MCData client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8AEFD" w14:textId="77777777" w:rsidR="00A0460D" w:rsidRDefault="00A0460D" w:rsidP="00A0460D">
            <w:pPr>
              <w:pStyle w:val="CRCoverPage"/>
              <w:spacing w:after="0"/>
              <w:ind w:left="100"/>
              <w:rPr>
                <w:lang w:eastAsia="ko-KR"/>
              </w:rPr>
            </w:pPr>
            <w:r>
              <w:rPr>
                <w:lang w:eastAsia="ko-KR"/>
              </w:rPr>
              <w:t xml:space="preserve">20.2.2: </w:t>
            </w:r>
          </w:p>
          <w:p w14:paraId="79BDEE82" w14:textId="77777777" w:rsidR="00A0460D" w:rsidRDefault="00A0460D" w:rsidP="00A0460D">
            <w:pPr>
              <w:pStyle w:val="CRCoverPage"/>
              <w:spacing w:after="0"/>
              <w:ind w:left="100"/>
              <w:rPr>
                <w:lang w:eastAsia="ko-KR"/>
              </w:rPr>
            </w:pPr>
            <w:r>
              <w:rPr>
                <w:lang w:eastAsia="ko-KR"/>
              </w:rPr>
              <w:t>- Adding bullets to optionally include the target data host or the DNS server in the 200 (OK) response</w:t>
            </w:r>
          </w:p>
          <w:p w14:paraId="0673DFD3" w14:textId="77777777" w:rsidR="00A0460D" w:rsidRDefault="00A0460D" w:rsidP="00A0460D">
            <w:pPr>
              <w:pStyle w:val="CRCoverPage"/>
              <w:spacing w:after="0"/>
              <w:ind w:left="100"/>
              <w:rPr>
                <w:lang w:eastAsia="ko-KR"/>
              </w:rPr>
            </w:pPr>
            <w:r>
              <w:rPr>
                <w:lang w:eastAsia="ko-KR"/>
              </w:rPr>
              <w:t>D.1.2:</w:t>
            </w:r>
          </w:p>
          <w:p w14:paraId="265E5907" w14:textId="77777777" w:rsidR="00A0460D" w:rsidRDefault="00A0460D" w:rsidP="00A0460D">
            <w:pPr>
              <w:pStyle w:val="CRCoverPage"/>
              <w:spacing w:after="0"/>
              <w:ind w:left="100"/>
              <w:rPr>
                <w:lang w:eastAsia="ko-KR"/>
              </w:rPr>
            </w:pPr>
            <w:r>
              <w:rPr>
                <w:lang w:eastAsia="ko-KR"/>
              </w:rPr>
              <w:t xml:space="preserve">- Adding </w:t>
            </w:r>
            <w:r w:rsidRPr="002E7C6A">
              <w:rPr>
                <w:lang w:eastAsia="ko-KR"/>
              </w:rPr>
              <w:t>"data-host"</w:t>
            </w:r>
            <w:r>
              <w:rPr>
                <w:lang w:eastAsia="ko-KR"/>
              </w:rPr>
              <w:t xml:space="preserve"> and </w:t>
            </w:r>
            <w:r w:rsidRPr="002E7C6A">
              <w:rPr>
                <w:lang w:eastAsia="ko-KR"/>
              </w:rPr>
              <w:t>"</w:t>
            </w:r>
            <w:r>
              <w:rPr>
                <w:lang w:eastAsia="ko-KR"/>
              </w:rPr>
              <w:t>DNS-server</w:t>
            </w:r>
            <w:r w:rsidRPr="002E7C6A">
              <w:rPr>
                <w:lang w:eastAsia="ko-KR"/>
              </w:rPr>
              <w:t>"</w:t>
            </w:r>
            <w:r>
              <w:rPr>
                <w:lang w:eastAsia="ko-KR"/>
              </w:rPr>
              <w:t xml:space="preserve"> elements to xml schema</w:t>
            </w:r>
          </w:p>
          <w:p w14:paraId="0C8A1DF0" w14:textId="77777777" w:rsidR="00A0460D" w:rsidRDefault="00A0460D" w:rsidP="00A0460D">
            <w:pPr>
              <w:pStyle w:val="CRCoverPage"/>
              <w:spacing w:after="0"/>
              <w:ind w:left="100"/>
              <w:rPr>
                <w:lang w:eastAsia="ko-KR"/>
              </w:rPr>
            </w:pPr>
            <w:r>
              <w:rPr>
                <w:lang w:eastAsia="ko-KR"/>
              </w:rPr>
              <w:t>D.1.3:</w:t>
            </w:r>
          </w:p>
          <w:p w14:paraId="31C656EC" w14:textId="29AB431A" w:rsidR="001E41F3" w:rsidRDefault="00A0460D" w:rsidP="00A0460D">
            <w:pPr>
              <w:pStyle w:val="CRCoverPage"/>
              <w:spacing w:after="0"/>
              <w:ind w:left="100"/>
              <w:rPr>
                <w:noProof/>
              </w:rPr>
            </w:pPr>
            <w:r w:rsidRPr="001C5C4F">
              <w:rPr>
                <w:noProof/>
              </w:rPr>
              <w:t>- Adding "data-host" and "DNS-server" elements to</w:t>
            </w:r>
            <w:r>
              <w:rPr>
                <w:noProof/>
              </w:rPr>
              <w:t xml:space="preserve"> semantics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826C98" w:rsidR="001E41F3" w:rsidRDefault="008450F0">
            <w:pPr>
              <w:pStyle w:val="CRCoverPage"/>
              <w:spacing w:after="0"/>
              <w:ind w:left="100"/>
              <w:rPr>
                <w:noProof/>
              </w:rPr>
            </w:pPr>
            <w:r>
              <w:t>Originating data host does not know the IP address of the target data host or DNS server to use for DNS resolution.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5C828D" w:rsidR="001E41F3" w:rsidRDefault="00252726">
            <w:pPr>
              <w:pStyle w:val="CRCoverPage"/>
              <w:spacing w:after="0"/>
              <w:ind w:left="100"/>
              <w:rPr>
                <w:noProof/>
              </w:rPr>
            </w:pPr>
            <w:r>
              <w:rPr>
                <w:noProof/>
              </w:rPr>
              <w:t>20.2.2, D.1.2, D.1.3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12EB2" w:rsidR="001E41F3" w:rsidRDefault="008450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14167D" w:rsidR="001E41F3" w:rsidRDefault="00145D43">
            <w:pPr>
              <w:pStyle w:val="CRCoverPage"/>
              <w:spacing w:after="0"/>
              <w:ind w:left="99"/>
              <w:rPr>
                <w:noProof/>
              </w:rPr>
            </w:pPr>
            <w:r>
              <w:rPr>
                <w:noProof/>
              </w:rPr>
              <w:t>TS</w:t>
            </w:r>
            <w:r w:rsidR="00C0554F">
              <w:rPr>
                <w:noProof/>
              </w:rPr>
              <w:t xml:space="preserve"> 23.282</w:t>
            </w:r>
            <w:r>
              <w:rPr>
                <w:noProof/>
              </w:rPr>
              <w:t xml:space="preserve"> CR </w:t>
            </w:r>
            <w:r w:rsidR="00CB43E1">
              <w:rPr>
                <w:noProof/>
              </w:rPr>
              <w:t>0361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6914F2" w:rsidR="001E41F3" w:rsidRDefault="00845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5536D1" w:rsidR="001E41F3" w:rsidRDefault="00845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545820FD" w14:textId="77777777" w:rsidR="00721BC1" w:rsidRPr="00D64AA6" w:rsidRDefault="00721BC1" w:rsidP="00721B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F08FCF" w14:textId="77777777" w:rsidR="00721BC1" w:rsidRDefault="00721BC1">
      <w:pPr>
        <w:rPr>
          <w:noProof/>
        </w:rPr>
      </w:pPr>
    </w:p>
    <w:p w14:paraId="2F9BBD87" w14:textId="77777777" w:rsidR="00C0460A" w:rsidRPr="00B02A0B" w:rsidRDefault="00C0460A" w:rsidP="00C0460A">
      <w:pPr>
        <w:pStyle w:val="berschrift3"/>
      </w:pPr>
      <w:bookmarkStart w:id="1" w:name="_Toc36108239"/>
      <w:bookmarkStart w:id="2" w:name="_Toc44599000"/>
      <w:bookmarkStart w:id="3" w:name="_Toc44602855"/>
      <w:bookmarkStart w:id="4" w:name="_Toc45198032"/>
      <w:bookmarkStart w:id="5" w:name="_Toc45696065"/>
      <w:bookmarkStart w:id="6" w:name="_Toc51851521"/>
      <w:bookmarkStart w:id="7" w:name="_Toc92225142"/>
      <w:bookmarkStart w:id="8" w:name="_Toc171586566"/>
      <w:r w:rsidRPr="00B02A0B">
        <w:t>20.2.2</w:t>
      </w:r>
      <w:r w:rsidRPr="00B02A0B">
        <w:tab/>
        <w:t>MCData client terminating procedures</w:t>
      </w:r>
      <w:bookmarkEnd w:id="1"/>
      <w:bookmarkEnd w:id="2"/>
      <w:bookmarkEnd w:id="3"/>
      <w:bookmarkEnd w:id="4"/>
      <w:bookmarkEnd w:id="5"/>
      <w:bookmarkEnd w:id="6"/>
      <w:bookmarkEnd w:id="7"/>
      <w:bookmarkEnd w:id="8"/>
    </w:p>
    <w:p w14:paraId="04C2A71C" w14:textId="77777777" w:rsidR="00C0460A" w:rsidRPr="00B02A0B" w:rsidRDefault="00C0460A" w:rsidP="00C0460A">
      <w:r w:rsidRPr="00B02A0B">
        <w:t xml:space="preserve">Upon receipt of a SIP INVITE request for IP Connectivity session for terminating MCData </w:t>
      </w:r>
      <w:proofErr w:type="spellStart"/>
      <w:r w:rsidRPr="00B02A0B">
        <w:t>client"request</w:t>
      </w:r>
      <w:proofErr w:type="spellEnd"/>
      <w:r w:rsidRPr="00B02A0B">
        <w:t>, the MCData client shall follow the procedures for termination of multimedia sessions in the IM CN subsystem as specified in 3GPP TS 24.229 [</w:t>
      </w:r>
      <w:r w:rsidRPr="00B02A0B">
        <w:rPr>
          <w:noProof/>
        </w:rPr>
        <w:t>5</w:t>
      </w:r>
      <w:r w:rsidRPr="00B02A0B">
        <w:t>] with the clarifications below.</w:t>
      </w:r>
    </w:p>
    <w:p w14:paraId="3A918017" w14:textId="77777777" w:rsidR="00C0460A" w:rsidRPr="00B02A0B" w:rsidRDefault="00C0460A" w:rsidP="00C0460A">
      <w:r w:rsidRPr="00B02A0B">
        <w:t>The MCData client:</w:t>
      </w:r>
    </w:p>
    <w:p w14:paraId="7AEBBE8E" w14:textId="77777777" w:rsidR="00C0460A" w:rsidRPr="00B02A0B" w:rsidRDefault="00C0460A" w:rsidP="00C0460A">
      <w:pPr>
        <w:pStyle w:val="B1"/>
        <w:rPr>
          <w:lang w:eastAsia="ko-KR"/>
        </w:rPr>
      </w:pPr>
      <w:r w:rsidRPr="00B02A0B">
        <w:rPr>
          <w:lang w:eastAsia="ko-KR"/>
        </w:rPr>
        <w:t>1)</w:t>
      </w:r>
      <w:r w:rsidRPr="00B02A0B">
        <w:rPr>
          <w:lang w:eastAsia="ko-KR"/>
        </w:rPr>
        <w:tab/>
        <w:t xml:space="preserve">may reject the SIP INVITE request if either of the </w:t>
      </w:r>
      <w:r w:rsidRPr="00B02A0B">
        <w:t>following</w:t>
      </w:r>
      <w:r w:rsidRPr="00B02A0B">
        <w:rPr>
          <w:lang w:eastAsia="ko-KR"/>
        </w:rPr>
        <w:t xml:space="preserve"> conditions are met:</w:t>
      </w:r>
    </w:p>
    <w:p w14:paraId="40FA4360" w14:textId="77777777" w:rsidR="00C0460A" w:rsidRPr="00B02A0B" w:rsidRDefault="00C0460A" w:rsidP="00C0460A">
      <w:pPr>
        <w:pStyle w:val="B2"/>
        <w:rPr>
          <w:lang w:eastAsia="ko-KR"/>
        </w:rPr>
      </w:pPr>
      <w:r w:rsidRPr="00B02A0B">
        <w:rPr>
          <w:lang w:eastAsia="ko-KR"/>
        </w:rPr>
        <w:t>a)</w:t>
      </w:r>
      <w:r w:rsidRPr="00B02A0B">
        <w:rPr>
          <w:lang w:eastAsia="ko-KR"/>
        </w:rPr>
        <w:tab/>
        <w:t>MCData client does not have enough resources to handle the IP Connectivity session; or</w:t>
      </w:r>
    </w:p>
    <w:p w14:paraId="5BF78208" w14:textId="77777777" w:rsidR="00C0460A" w:rsidRPr="00B02A0B" w:rsidRDefault="00C0460A" w:rsidP="00C0460A">
      <w:pPr>
        <w:pStyle w:val="B2"/>
        <w:rPr>
          <w:lang w:eastAsia="ko-KR"/>
        </w:rPr>
      </w:pPr>
      <w:r w:rsidRPr="00B02A0B">
        <w:rPr>
          <w:lang w:eastAsia="ko-KR"/>
        </w:rPr>
        <w:t>b)</w:t>
      </w:r>
      <w:r w:rsidRPr="00B02A0B">
        <w:rPr>
          <w:lang w:eastAsia="ko-KR"/>
        </w:rPr>
        <w:tab/>
        <w:t>any other reason outside the scope of this specification;</w:t>
      </w:r>
    </w:p>
    <w:p w14:paraId="414443AC" w14:textId="77777777" w:rsidR="00C0460A" w:rsidRPr="00B02A0B" w:rsidRDefault="00C0460A" w:rsidP="00C0460A">
      <w:pPr>
        <w:pStyle w:val="B1"/>
      </w:pPr>
      <w:r w:rsidRPr="00B02A0B">
        <w:t>2)</w:t>
      </w:r>
      <w:r w:rsidRPr="00B02A0B">
        <w:tab/>
        <w:t>if the SIP INVITE request is rejected in step 1), shall respond toward participating MCData function either with appropriate reject code as specified in 3GPP TS 24.229 [5] and warning texts as specified in clause 4.9 or with SIP 480 (Temporarily unavailable) response not including warning texts if the user is authorised to restrict the reason for failure and skip the rest of the steps of this clause;</w:t>
      </w:r>
    </w:p>
    <w:p w14:paraId="72E5045C" w14:textId="77777777" w:rsidR="00C0460A" w:rsidRPr="00B02A0B" w:rsidRDefault="00C0460A" w:rsidP="00C0460A">
      <w:pPr>
        <w:pStyle w:val="B1"/>
        <w:rPr>
          <w:lang w:eastAsia="ko-KR"/>
        </w:rPr>
      </w:pPr>
      <w:r w:rsidRPr="00B02A0B">
        <w:t>3)</w:t>
      </w:r>
      <w:r w:rsidRPr="00B02A0B">
        <w:tab/>
        <w:t xml:space="preserve">may </w:t>
      </w:r>
      <w:r>
        <w:t>provide</w:t>
      </w:r>
      <w:r w:rsidRPr="00B02A0B">
        <w:t xml:space="preserve"> to the MCData </w:t>
      </w:r>
      <w:r w:rsidRPr="00B02A0B">
        <w:rPr>
          <w:lang w:eastAsia="ko-KR"/>
        </w:rPr>
        <w:t>u</w:t>
      </w:r>
      <w:r w:rsidRPr="00B02A0B">
        <w:t xml:space="preserve">ser or user application the MCData </w:t>
      </w:r>
      <w:r w:rsidRPr="00B02A0B">
        <w:rPr>
          <w:lang w:eastAsia="ko-KR"/>
        </w:rPr>
        <w:t>ID</w:t>
      </w:r>
      <w:r w:rsidRPr="00B02A0B">
        <w:t xml:space="preserve"> of the </w:t>
      </w:r>
      <w:r w:rsidRPr="00B02A0B">
        <w:rPr>
          <w:lang w:eastAsia="ko-KR"/>
        </w:rPr>
        <w:t>i</w:t>
      </w:r>
      <w:r w:rsidRPr="00B02A0B">
        <w:t xml:space="preserve">nviting MCData </w:t>
      </w:r>
      <w:r w:rsidRPr="00B02A0B">
        <w:rPr>
          <w:lang w:eastAsia="ko-KR"/>
        </w:rPr>
        <w:t>u</w:t>
      </w:r>
      <w:r w:rsidRPr="00B02A0B">
        <w:t>ser</w:t>
      </w:r>
      <w:r w:rsidRPr="00B02A0B">
        <w:rPr>
          <w:lang w:eastAsia="ko-KR"/>
        </w:rPr>
        <w:t>;</w:t>
      </w:r>
    </w:p>
    <w:p w14:paraId="56E52652" w14:textId="77777777" w:rsidR="00C0460A" w:rsidRDefault="00C0460A" w:rsidP="00C0460A">
      <w:pPr>
        <w:pStyle w:val="B1"/>
        <w:rPr>
          <w:lang w:eastAsia="ko-KR"/>
        </w:rPr>
      </w:pPr>
      <w:r w:rsidRPr="00B02A0B">
        <w:t>3A)</w:t>
      </w:r>
      <w:r w:rsidRPr="00B02A0B">
        <w:tab/>
        <w:t xml:space="preserve">may display to the MCData </w:t>
      </w:r>
      <w:r w:rsidRPr="00B02A0B">
        <w:rPr>
          <w:lang w:eastAsia="ko-KR"/>
        </w:rPr>
        <w:t>u</w:t>
      </w:r>
      <w:r w:rsidRPr="00B02A0B">
        <w:t xml:space="preserve">ser the functional alias of the </w:t>
      </w:r>
      <w:r w:rsidRPr="00B02A0B">
        <w:rPr>
          <w:lang w:eastAsia="ko-KR"/>
        </w:rPr>
        <w:t>i</w:t>
      </w:r>
      <w:r w:rsidRPr="00B02A0B">
        <w:t xml:space="preserve">nviting MCData </w:t>
      </w:r>
      <w:r w:rsidRPr="00B02A0B">
        <w:rPr>
          <w:lang w:eastAsia="ko-KR"/>
        </w:rPr>
        <w:t>u</w:t>
      </w:r>
      <w:r w:rsidRPr="00B02A0B">
        <w:t>ser, if provided</w:t>
      </w:r>
      <w:r w:rsidRPr="00B02A0B">
        <w:rPr>
          <w:lang w:eastAsia="ko-KR"/>
        </w:rPr>
        <w:t>;</w:t>
      </w:r>
    </w:p>
    <w:p w14:paraId="2FFBFD05" w14:textId="77777777" w:rsidR="00C0460A" w:rsidRPr="00B02A0B" w:rsidRDefault="00C0460A" w:rsidP="00C0460A">
      <w:pPr>
        <w:pStyle w:val="B1"/>
        <w:rPr>
          <w:lang w:eastAsia="ko-KR"/>
        </w:rPr>
      </w:pPr>
      <w:r>
        <w:rPr>
          <w:lang w:eastAsia="ko-KR"/>
        </w:rPr>
        <w:t>3B)</w:t>
      </w:r>
      <w:r>
        <w:rPr>
          <w:lang w:eastAsia="ko-KR"/>
        </w:rPr>
        <w:tab/>
      </w:r>
      <w:r w:rsidRPr="00B02A0B">
        <w:t xml:space="preserve">may display to the MCData </w:t>
      </w:r>
      <w:r w:rsidRPr="00B02A0B">
        <w:rPr>
          <w:lang w:eastAsia="ko-KR"/>
        </w:rPr>
        <w:t>u</w:t>
      </w:r>
      <w:r w:rsidRPr="00B02A0B">
        <w:t xml:space="preserve">ser the functional alias </w:t>
      </w:r>
      <w:r>
        <w:t>used in the initial communication request</w:t>
      </w:r>
      <w:r w:rsidRPr="00B02A0B">
        <w:t>, if provided</w:t>
      </w:r>
      <w:r w:rsidRPr="00B02A0B">
        <w:rPr>
          <w:lang w:eastAsia="ko-KR"/>
        </w:rPr>
        <w:t>;</w:t>
      </w:r>
    </w:p>
    <w:p w14:paraId="71266B80" w14:textId="77777777" w:rsidR="00C0460A" w:rsidRPr="00B02A0B" w:rsidRDefault="00C0460A" w:rsidP="00C0460A">
      <w:pPr>
        <w:pStyle w:val="B1"/>
      </w:pPr>
      <w:r w:rsidRPr="00B02A0B">
        <w:t>4</w:t>
      </w:r>
      <w:r w:rsidRPr="00B02A0B">
        <w:rPr>
          <w:lang w:eastAsia="ko-KR"/>
        </w:rPr>
        <w:t>)</w:t>
      </w:r>
      <w:r w:rsidRPr="00B02A0B">
        <w:tab/>
        <w:t>shall accept the SIP INVITE request and generate a SIP 200 (OK) response according to rules and procedures of 3GPP TS 24.229 [5];</w:t>
      </w:r>
    </w:p>
    <w:p w14:paraId="69F700AA" w14:textId="77777777" w:rsidR="00C0460A" w:rsidRPr="00B02A0B" w:rsidRDefault="00C0460A" w:rsidP="00C0460A">
      <w:pPr>
        <w:pStyle w:val="B1"/>
        <w:rPr>
          <w:lang w:eastAsia="ko-KR"/>
        </w:rPr>
      </w:pPr>
      <w:r w:rsidRPr="00B02A0B">
        <w:rPr>
          <w:lang w:eastAsia="ko-KR"/>
        </w:rPr>
        <w:t>5)</w:t>
      </w:r>
      <w:r w:rsidRPr="00B02A0B">
        <w:rPr>
          <w:lang w:eastAsia="ko-KR"/>
        </w:rPr>
        <w:tab/>
        <w:t>shall include the option tag "timer" in a Require header field of the SIP 200 (OK) response;</w:t>
      </w:r>
    </w:p>
    <w:p w14:paraId="43E15AA4" w14:textId="77777777" w:rsidR="00C0460A" w:rsidRPr="00B02A0B" w:rsidRDefault="00C0460A" w:rsidP="00C0460A">
      <w:pPr>
        <w:pStyle w:val="B1"/>
      </w:pPr>
      <w:r w:rsidRPr="00B02A0B">
        <w:t>6)</w:t>
      </w:r>
      <w:r w:rsidRPr="00B02A0B">
        <w:tab/>
        <w:t xml:space="preserve">shall include the Session-Expires header field in the SIP 200 (OK) response and start the SIP </w:t>
      </w:r>
      <w:r w:rsidRPr="00B02A0B">
        <w:rPr>
          <w:lang w:eastAsia="ko-KR"/>
        </w:rPr>
        <w:t>s</w:t>
      </w:r>
      <w:r w:rsidRPr="00B02A0B">
        <w:t>ession timer according to IETF RFC 4028 [38]. The "refresher" parameter in the Session-Expires header field shall be set to "</w:t>
      </w:r>
      <w:proofErr w:type="spellStart"/>
      <w:r w:rsidRPr="00B02A0B">
        <w:t>uas</w:t>
      </w:r>
      <w:proofErr w:type="spellEnd"/>
      <w:r w:rsidRPr="00B02A0B">
        <w:t>";</w:t>
      </w:r>
    </w:p>
    <w:p w14:paraId="375F1A19" w14:textId="77777777" w:rsidR="00C0460A" w:rsidRPr="00B02A0B" w:rsidRDefault="00C0460A" w:rsidP="00C0460A">
      <w:pPr>
        <w:pStyle w:val="B1"/>
      </w:pPr>
      <w:r w:rsidRPr="00B02A0B">
        <w:t>7)</w:t>
      </w:r>
      <w:r w:rsidRPr="00B02A0B">
        <w:tab/>
        <w:t>shall include the g.3gpp.mcdata.ipconn media feature tag in the Contact header field of the SIP 200 (OK) response;</w:t>
      </w:r>
    </w:p>
    <w:p w14:paraId="567906B9" w14:textId="77777777" w:rsidR="00C0460A" w:rsidRPr="00B02A0B" w:rsidRDefault="00C0460A" w:rsidP="00C0460A">
      <w:pPr>
        <w:pStyle w:val="B1"/>
      </w:pPr>
      <w:r w:rsidRPr="00B02A0B">
        <w:t>8)</w:t>
      </w:r>
      <w:r w:rsidRPr="00B02A0B">
        <w:tab/>
        <w:t xml:space="preserve">shall include the </w:t>
      </w:r>
      <w:r w:rsidRPr="00B02A0B">
        <w:rPr>
          <w:lang w:eastAsia="zh-CN"/>
        </w:rPr>
        <w:t>g.3gpp.icsi-ref</w:t>
      </w:r>
      <w:r w:rsidRPr="00B02A0B">
        <w:t xml:space="preserve"> media feature tag containing the value of "</w:t>
      </w:r>
      <w:r w:rsidRPr="00B02A0B">
        <w:rPr>
          <w:lang w:eastAsia="ko-KR"/>
        </w:rPr>
        <w:t>urn:urn-7:3gpp-service.ims.icsi.mcdata.ipconn</w:t>
      </w:r>
      <w:r w:rsidRPr="00B02A0B">
        <w:t>" in the Contact header field of the SIP 200 (OK) response;</w:t>
      </w:r>
    </w:p>
    <w:p w14:paraId="7C03D8A5" w14:textId="77777777" w:rsidR="00C0460A" w:rsidRPr="00B02A0B" w:rsidRDefault="00C0460A" w:rsidP="00C0460A">
      <w:pPr>
        <w:pStyle w:val="B1"/>
        <w:rPr>
          <w:lang w:eastAsia="ko-KR"/>
        </w:rPr>
      </w:pPr>
      <w:r w:rsidRPr="00B02A0B">
        <w:t>9)</w:t>
      </w:r>
      <w:r w:rsidRPr="00B02A0B">
        <w:tab/>
        <w:t>shall include an SDP answer in the SIP 200 (OK) response to the SDP offer in the incoming SIP INVITE request according to 3GPP TS 24.229 [5] with the clarifications given in clause 20.</w:t>
      </w:r>
      <w:r w:rsidRPr="00D60799">
        <w:t>2.0b</w:t>
      </w:r>
      <w:r w:rsidRPr="00B02A0B">
        <w:rPr>
          <w:lang w:eastAsia="ko-KR"/>
        </w:rPr>
        <w:t>;</w:t>
      </w:r>
      <w:del w:id="9" w:author="Peter Beicht" w:date="2024-08-08T15:34:00Z">
        <w:r w:rsidRPr="00B02A0B" w:rsidDel="006A68E9">
          <w:rPr>
            <w:lang w:eastAsia="ko-KR"/>
          </w:rPr>
          <w:delText xml:space="preserve"> and</w:delText>
        </w:r>
      </w:del>
    </w:p>
    <w:p w14:paraId="75E1BC7B" w14:textId="77777777" w:rsidR="005C25DF" w:rsidRDefault="005C25DF" w:rsidP="005C25DF">
      <w:pPr>
        <w:pStyle w:val="B1"/>
        <w:rPr>
          <w:ins w:id="10" w:author="Peter Beicht" w:date="2024-08-08T15:34:00Z"/>
          <w:noProof/>
        </w:rPr>
      </w:pPr>
      <w:ins w:id="11" w:author="Peter Beicht" w:date="2024-08-08T15:34:00Z">
        <w:r>
          <w:rPr>
            <w:lang w:eastAsia="ko-KR"/>
          </w:rPr>
          <w:t>10)</w:t>
        </w:r>
        <w:r>
          <w:rPr>
            <w:lang w:eastAsia="ko-KR"/>
          </w:rPr>
          <w:tab/>
          <w:t xml:space="preserve">may include </w:t>
        </w:r>
        <w:r>
          <w:t>an application/vnd.3gpp.mcdata-info+xml MIME body as specified in clause D.1 with the &lt;</w:t>
        </w:r>
        <w:proofErr w:type="spellStart"/>
        <w:r>
          <w:t>mcdatainfo</w:t>
        </w:r>
        <w:proofErr w:type="spellEnd"/>
        <w:r>
          <w:t>&gt; element containing the &lt;</w:t>
        </w:r>
        <w:proofErr w:type="spellStart"/>
        <w:r>
          <w:t>mcdata</w:t>
        </w:r>
        <w:proofErr w:type="spellEnd"/>
        <w:r>
          <w:t>-Params&gt; element containing an</w:t>
        </w:r>
        <w:r>
          <w:rPr>
            <w:noProof/>
          </w:rPr>
          <w:t xml:space="preserve"> &lt;anyExt&gt; element containing:</w:t>
        </w:r>
      </w:ins>
    </w:p>
    <w:p w14:paraId="7008A2E8" w14:textId="77777777" w:rsidR="005C25DF" w:rsidRPr="0004741E" w:rsidRDefault="005C25DF" w:rsidP="005C25DF">
      <w:pPr>
        <w:pStyle w:val="B2"/>
        <w:rPr>
          <w:ins w:id="12" w:author="Peter Beicht" w:date="2024-08-08T15:34:00Z"/>
          <w:lang w:eastAsia="ko-KR"/>
        </w:rPr>
      </w:pPr>
      <w:ins w:id="13" w:author="Peter Beicht" w:date="2024-08-08T15:34:00Z">
        <w:r w:rsidRPr="0004741E">
          <w:rPr>
            <w:lang w:eastAsia="ko-KR"/>
          </w:rPr>
          <w:t>a)</w:t>
        </w:r>
        <w:r w:rsidRPr="0004741E">
          <w:rPr>
            <w:lang w:eastAsia="ko-KR"/>
          </w:rPr>
          <w:tab/>
          <w:t>a &lt;data-host&gt; elemen</w:t>
        </w:r>
        <w:r>
          <w:rPr>
            <w:lang w:eastAsia="ko-KR"/>
          </w:rPr>
          <w:t>t</w:t>
        </w:r>
        <w:r w:rsidRPr="0004741E">
          <w:rPr>
            <w:lang w:eastAsia="ko-KR"/>
          </w:rPr>
          <w:t>; or</w:t>
        </w:r>
      </w:ins>
    </w:p>
    <w:p w14:paraId="165E9199" w14:textId="77777777" w:rsidR="005C25DF" w:rsidRPr="0004741E" w:rsidRDefault="005C25DF" w:rsidP="005C25DF">
      <w:pPr>
        <w:pStyle w:val="B2"/>
        <w:rPr>
          <w:ins w:id="14" w:author="Peter Beicht" w:date="2024-08-08T15:34:00Z"/>
          <w:lang w:eastAsia="ko-KR"/>
        </w:rPr>
      </w:pPr>
      <w:ins w:id="15" w:author="Peter Beicht" w:date="2024-08-08T15:34:00Z">
        <w:r w:rsidRPr="0004741E">
          <w:rPr>
            <w:lang w:eastAsia="ko-KR"/>
          </w:rPr>
          <w:t>b)</w:t>
        </w:r>
        <w:r w:rsidRPr="0004741E">
          <w:rPr>
            <w:lang w:eastAsia="ko-KR"/>
          </w:rPr>
          <w:tab/>
          <w:t>a &lt;DNS-server&gt; element; and</w:t>
        </w:r>
      </w:ins>
    </w:p>
    <w:p w14:paraId="4504630A" w14:textId="1945D50F" w:rsidR="005C25DF" w:rsidRDefault="005C25DF" w:rsidP="005C25DF">
      <w:pPr>
        <w:pStyle w:val="NO"/>
        <w:rPr>
          <w:ins w:id="16" w:author="Peter Beicht" w:date="2024-08-08T15:34:00Z"/>
          <w:lang w:eastAsia="ko-KR"/>
        </w:rPr>
      </w:pPr>
      <w:ins w:id="17" w:author="Peter Beicht" w:date="2024-08-08T15:34:00Z">
        <w:r>
          <w:t>NOTE:</w:t>
        </w:r>
        <w:r>
          <w:tab/>
          <w:t>How the MCData client determines the value of the &lt;data- host&gt; or &lt;DNS-server&gt; element is out of the scope of the present document</w:t>
        </w:r>
        <w:r w:rsidR="006A68E9">
          <w:t>.</w:t>
        </w:r>
      </w:ins>
    </w:p>
    <w:p w14:paraId="3A9B324B" w14:textId="621348EB" w:rsidR="00C0460A" w:rsidRPr="00B02A0B" w:rsidRDefault="00C0460A" w:rsidP="00C0460A">
      <w:pPr>
        <w:pStyle w:val="B1"/>
        <w:rPr>
          <w:lang w:eastAsia="ko-KR"/>
        </w:rPr>
      </w:pPr>
      <w:r w:rsidRPr="00B02A0B">
        <w:rPr>
          <w:lang w:eastAsia="ko-KR"/>
        </w:rPr>
        <w:t>1</w:t>
      </w:r>
      <w:ins w:id="18" w:author="Peter Beicht" w:date="2024-08-08T15:34:00Z">
        <w:r w:rsidR="006A68E9">
          <w:rPr>
            <w:lang w:eastAsia="ko-KR"/>
          </w:rPr>
          <w:t>1</w:t>
        </w:r>
      </w:ins>
      <w:del w:id="19" w:author="Peter Beicht" w:date="2024-08-08T15:34:00Z">
        <w:r w:rsidRPr="00B02A0B" w:rsidDel="006A68E9">
          <w:rPr>
            <w:lang w:eastAsia="ko-KR"/>
          </w:rPr>
          <w:delText>0</w:delText>
        </w:r>
      </w:del>
      <w:r w:rsidRPr="00B02A0B">
        <w:rPr>
          <w:lang w:eastAsia="ko-KR"/>
        </w:rPr>
        <w:t>)</w:t>
      </w:r>
      <w:r w:rsidRPr="00B02A0B">
        <w:rPr>
          <w:lang w:eastAsia="ko-KR"/>
        </w:rPr>
        <w:tab/>
        <w:t>shall send the SIP 200 (OK) response towards the MCData server according to rules and procedures of 3GPP TS 24.229 [5].</w:t>
      </w:r>
    </w:p>
    <w:p w14:paraId="6EE546ED" w14:textId="77777777" w:rsidR="00C0460A" w:rsidRPr="00B02A0B" w:rsidRDefault="00C0460A" w:rsidP="00C0460A">
      <w:pPr>
        <w:rPr>
          <w:lang w:eastAsia="ko-KR"/>
        </w:rPr>
      </w:pPr>
      <w:r w:rsidRPr="00B02A0B">
        <w:rPr>
          <w:lang w:eastAsia="ko-KR"/>
        </w:rPr>
        <w:t>On receipt of an SIP ACK message to the sent SIP 200 (OK) message, the MCData client:</w:t>
      </w:r>
    </w:p>
    <w:p w14:paraId="6CDEF093" w14:textId="77777777" w:rsidR="00C0460A" w:rsidRPr="00B02A0B" w:rsidRDefault="00C0460A" w:rsidP="00C0460A">
      <w:pPr>
        <w:pStyle w:val="B1"/>
        <w:rPr>
          <w:lang w:eastAsia="ko-KR"/>
        </w:rPr>
      </w:pPr>
      <w:r w:rsidRPr="00B02A0B">
        <w:rPr>
          <w:lang w:eastAsia="ko-KR"/>
        </w:rPr>
        <w:t>1)</w:t>
      </w:r>
      <w:r w:rsidRPr="00B02A0B">
        <w:rPr>
          <w:lang w:eastAsia="ko-KR"/>
        </w:rPr>
        <w:tab/>
      </w:r>
      <w:r w:rsidRPr="00B02A0B">
        <w:t>shall interact with</w:t>
      </w:r>
      <w:r w:rsidRPr="00D454E2">
        <w:rPr>
          <w:lang w:eastAsia="ko-KR"/>
        </w:rPr>
        <w:t xml:space="preserve"> </w:t>
      </w:r>
      <w:r w:rsidRPr="00B02A0B">
        <w:rPr>
          <w:lang w:eastAsia="ko-KR"/>
        </w:rPr>
        <w:t>the media plane as specified in 3GPP TS 24.582 [</w:t>
      </w:r>
      <w:r w:rsidRPr="00B02A0B">
        <w:t>15</w:t>
      </w:r>
      <w:r w:rsidRPr="00B02A0B">
        <w:rPr>
          <w:lang w:eastAsia="ko-KR"/>
        </w:rPr>
        <w:t>] clause </w:t>
      </w:r>
      <w:r>
        <w:rPr>
          <w:lang w:eastAsia="ko-KR"/>
        </w:rPr>
        <w:t>13</w:t>
      </w:r>
      <w:r w:rsidRPr="00B02A0B">
        <w:rPr>
          <w:lang w:eastAsia="ko-KR"/>
        </w:rPr>
        <w:t>.1.3.</w:t>
      </w:r>
    </w:p>
    <w:p w14:paraId="0A0A9CFD" w14:textId="77777777" w:rsidR="00721BC1" w:rsidRDefault="00721BC1">
      <w:pPr>
        <w:rPr>
          <w:noProof/>
        </w:rPr>
      </w:pPr>
    </w:p>
    <w:p w14:paraId="6C8750D0" w14:textId="77777777" w:rsidR="00B40EC4" w:rsidRPr="000A3239" w:rsidRDefault="00B40EC4" w:rsidP="00B4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0A3239">
        <w:rPr>
          <w:rFonts w:ascii="Arial" w:hAnsi="Arial" w:cs="Arial"/>
          <w:color w:val="0000FF"/>
          <w:sz w:val="28"/>
          <w:szCs w:val="28"/>
          <w:lang w:val="de-DE"/>
        </w:rPr>
        <w:t>* * * Next Change * * * *</w:t>
      </w:r>
    </w:p>
    <w:p w14:paraId="18E60851" w14:textId="77777777" w:rsidR="00721BC1" w:rsidRPr="001C4F22" w:rsidRDefault="00721BC1">
      <w:pPr>
        <w:rPr>
          <w:noProof/>
          <w:lang w:val="de-DE"/>
        </w:rPr>
      </w:pPr>
    </w:p>
    <w:p w14:paraId="198900FD" w14:textId="77777777" w:rsidR="001C4F22" w:rsidRPr="001C4F22" w:rsidRDefault="001C4F22" w:rsidP="001C4F22">
      <w:pPr>
        <w:pStyle w:val="berschrift2"/>
        <w:rPr>
          <w:lang w:val="de-DE"/>
        </w:rPr>
      </w:pPr>
      <w:bookmarkStart w:id="20" w:name="_Toc20215958"/>
      <w:bookmarkStart w:id="21" w:name="_Toc27496514"/>
      <w:bookmarkStart w:id="22" w:name="_Toc36108315"/>
      <w:bookmarkStart w:id="23" w:name="_Toc44599095"/>
      <w:bookmarkStart w:id="24" w:name="_Toc44602982"/>
      <w:bookmarkStart w:id="25" w:name="_Toc45198159"/>
      <w:bookmarkStart w:id="26" w:name="_Toc45696192"/>
      <w:bookmarkStart w:id="27" w:name="_Toc51851686"/>
      <w:bookmarkStart w:id="28" w:name="_Toc92225347"/>
      <w:bookmarkStart w:id="29" w:name="_Toc171586884"/>
      <w:r w:rsidRPr="001C4F22">
        <w:rPr>
          <w:lang w:val="de-DE" w:eastAsia="zh-CN"/>
        </w:rPr>
        <w:t>D</w:t>
      </w:r>
      <w:r w:rsidRPr="001C4F22">
        <w:rPr>
          <w:lang w:val="de-DE"/>
        </w:rPr>
        <w:t>.</w:t>
      </w:r>
      <w:r w:rsidRPr="001C4F22">
        <w:rPr>
          <w:lang w:val="de-DE" w:eastAsia="zh-CN"/>
        </w:rPr>
        <w:t>1</w:t>
      </w:r>
      <w:r w:rsidRPr="001C4F22">
        <w:rPr>
          <w:lang w:val="de-DE"/>
        </w:rPr>
        <w:t>.2</w:t>
      </w:r>
      <w:r w:rsidRPr="001C4F22">
        <w:rPr>
          <w:lang w:val="de-DE"/>
        </w:rPr>
        <w:tab/>
        <w:t xml:space="preserve">XML </w:t>
      </w:r>
      <w:proofErr w:type="spellStart"/>
      <w:r w:rsidRPr="001C4F22">
        <w:rPr>
          <w:lang w:val="de-DE"/>
        </w:rPr>
        <w:t>schema</w:t>
      </w:r>
      <w:bookmarkEnd w:id="20"/>
      <w:bookmarkEnd w:id="21"/>
      <w:bookmarkEnd w:id="22"/>
      <w:bookmarkEnd w:id="23"/>
      <w:bookmarkEnd w:id="24"/>
      <w:bookmarkEnd w:id="25"/>
      <w:bookmarkEnd w:id="26"/>
      <w:bookmarkEnd w:id="27"/>
      <w:bookmarkEnd w:id="28"/>
      <w:bookmarkEnd w:id="29"/>
      <w:proofErr w:type="spellEnd"/>
    </w:p>
    <w:p w14:paraId="37F7B3DD" w14:textId="77777777" w:rsidR="001C4F22" w:rsidRPr="001C4F22" w:rsidRDefault="001C4F22" w:rsidP="001C4F22">
      <w:pPr>
        <w:pStyle w:val="PL"/>
        <w:rPr>
          <w:lang w:val="de-DE"/>
        </w:rPr>
      </w:pPr>
      <w:r w:rsidRPr="001C4F22">
        <w:rPr>
          <w:lang w:val="de-DE"/>
        </w:rPr>
        <w:t>&lt;?xml version="1.0" encoding="UTF-8"?&gt;</w:t>
      </w:r>
    </w:p>
    <w:p w14:paraId="34BC09D7" w14:textId="77777777" w:rsidR="001C4F22" w:rsidRPr="001C4F22" w:rsidRDefault="001C4F22" w:rsidP="001C4F22">
      <w:pPr>
        <w:pStyle w:val="PL"/>
        <w:rPr>
          <w:lang w:val="de-DE"/>
        </w:rPr>
      </w:pPr>
      <w:r w:rsidRPr="001C4F22">
        <w:rPr>
          <w:lang w:val="de-DE"/>
        </w:rPr>
        <w:t>&lt;xs:schema</w:t>
      </w:r>
    </w:p>
    <w:p w14:paraId="2CD24DCE" w14:textId="77777777" w:rsidR="001C4F22" w:rsidRPr="001C4F22" w:rsidRDefault="001C4F22" w:rsidP="001C4F22">
      <w:pPr>
        <w:pStyle w:val="PL"/>
        <w:rPr>
          <w:lang w:val="de-DE"/>
        </w:rPr>
      </w:pPr>
      <w:r w:rsidRPr="001C4F22">
        <w:rPr>
          <w:lang w:val="de-DE"/>
        </w:rPr>
        <w:t xml:space="preserve">  xmlns:xs="http://www.w3.org/2001/XMLSchema"</w:t>
      </w:r>
    </w:p>
    <w:p w14:paraId="1AFFA35E" w14:textId="77777777" w:rsidR="001C4F22" w:rsidRPr="00B02A0B" w:rsidRDefault="001C4F22" w:rsidP="001C4F22">
      <w:pPr>
        <w:pStyle w:val="PL"/>
      </w:pPr>
      <w:r w:rsidRPr="00B02A0B">
        <w:rPr>
          <w:lang w:val="de-DE"/>
        </w:rPr>
        <w:t xml:space="preserve">  </w:t>
      </w:r>
      <w:r w:rsidRPr="00B02A0B">
        <w:t>targetNamespace="urn:3gpp:ns:mcdataInfo:1.0"</w:t>
      </w:r>
    </w:p>
    <w:p w14:paraId="5C2B0438" w14:textId="77777777" w:rsidR="001C4F22" w:rsidRPr="00B02A0B" w:rsidRDefault="001C4F22" w:rsidP="001C4F22">
      <w:pPr>
        <w:pStyle w:val="PL"/>
      </w:pPr>
      <w:r w:rsidRPr="00B02A0B">
        <w:t xml:space="preserve">  xmlns:mcdatainfo="urn:3gpp:ns:mcdataInfo:1.0"</w:t>
      </w:r>
    </w:p>
    <w:p w14:paraId="794DC596" w14:textId="77777777" w:rsidR="001C4F22" w:rsidRPr="00B02A0B" w:rsidRDefault="001C4F22" w:rsidP="001C4F22">
      <w:pPr>
        <w:pStyle w:val="PL"/>
      </w:pPr>
      <w:r w:rsidRPr="00B02A0B">
        <w:t xml:space="preserve">  elementFormDefault="qualified"</w:t>
      </w:r>
    </w:p>
    <w:p w14:paraId="37A20540" w14:textId="77777777" w:rsidR="001C4F22" w:rsidRPr="00B02A0B" w:rsidRDefault="001C4F22" w:rsidP="001C4F22">
      <w:pPr>
        <w:pStyle w:val="PL"/>
      </w:pPr>
      <w:r w:rsidRPr="00B02A0B">
        <w:t xml:space="preserve">  attributeFormDefault="unqualified"</w:t>
      </w:r>
    </w:p>
    <w:p w14:paraId="5DB04888" w14:textId="77777777" w:rsidR="001C4F22" w:rsidRPr="00B02A0B" w:rsidRDefault="001C4F22" w:rsidP="001C4F22">
      <w:pPr>
        <w:pStyle w:val="PL"/>
      </w:pPr>
      <w:r w:rsidRPr="00B02A0B">
        <w:t xml:space="preserve">  xmlns:xenc="</w:t>
      </w:r>
      <w:r w:rsidRPr="00B02A0B">
        <w:rPr>
          <w:rFonts w:eastAsia="Malgun Gothic"/>
        </w:rPr>
        <w:t>http://www.w3.org/2001/04/xmlenc#</w:t>
      </w:r>
      <w:r w:rsidRPr="00B02A0B">
        <w:t>"&gt;</w:t>
      </w:r>
    </w:p>
    <w:p w14:paraId="4EDB72E8" w14:textId="77777777" w:rsidR="001C4F22" w:rsidRPr="00B02A0B" w:rsidRDefault="001C4F22" w:rsidP="001C4F22">
      <w:pPr>
        <w:pStyle w:val="PL"/>
      </w:pPr>
    </w:p>
    <w:p w14:paraId="53D3FE87" w14:textId="77777777" w:rsidR="001C4F22" w:rsidRPr="001C4F22" w:rsidRDefault="001C4F22" w:rsidP="001C4F22">
      <w:pPr>
        <w:pStyle w:val="PL"/>
      </w:pPr>
      <w:r w:rsidRPr="00B02A0B">
        <w:t xml:space="preserve">  </w:t>
      </w:r>
      <w:r w:rsidRPr="001C4F22">
        <w:t>&lt;xs:import namespace="http://www.w3.org/2001/04/xmlenc#" schemaLocation="http://www.w3.org/TR/xmlenc-core/xenc-schema.xsd"/&gt;</w:t>
      </w:r>
    </w:p>
    <w:p w14:paraId="06D86F7E" w14:textId="77777777" w:rsidR="001C4F22" w:rsidRPr="001C4F22" w:rsidRDefault="001C4F22" w:rsidP="001C4F22">
      <w:pPr>
        <w:pStyle w:val="PL"/>
      </w:pPr>
    </w:p>
    <w:p w14:paraId="3839DE36" w14:textId="77777777" w:rsidR="001C4F22" w:rsidRPr="00B02A0B" w:rsidRDefault="001C4F22" w:rsidP="001C4F22">
      <w:pPr>
        <w:pStyle w:val="PL"/>
      </w:pPr>
      <w:r w:rsidRPr="001C4F22">
        <w:t xml:space="preserve">  </w:t>
      </w:r>
      <w:r w:rsidRPr="00B02A0B">
        <w:t>&lt;!-- root XML element --&gt;</w:t>
      </w:r>
    </w:p>
    <w:p w14:paraId="1F0E8241" w14:textId="77777777" w:rsidR="001C4F22" w:rsidRPr="00B02A0B" w:rsidRDefault="001C4F22" w:rsidP="001C4F22">
      <w:pPr>
        <w:pStyle w:val="PL"/>
      </w:pPr>
      <w:r w:rsidRPr="00B02A0B">
        <w:t xml:space="preserve">  &lt;xs:element name="mcdatainfo" type="mcdatainfo:mcdatainfo-Type" id="info"/&gt;</w:t>
      </w:r>
    </w:p>
    <w:p w14:paraId="0AA7B9C7" w14:textId="77777777" w:rsidR="001C4F22" w:rsidRPr="00B02A0B" w:rsidRDefault="001C4F22" w:rsidP="001C4F22">
      <w:pPr>
        <w:pStyle w:val="PL"/>
      </w:pPr>
    </w:p>
    <w:p w14:paraId="5F8EC9AE" w14:textId="77777777" w:rsidR="001C4F22" w:rsidRPr="00B02A0B" w:rsidRDefault="001C4F22" w:rsidP="001C4F22">
      <w:pPr>
        <w:pStyle w:val="PL"/>
      </w:pPr>
      <w:r w:rsidRPr="00B02A0B">
        <w:t xml:space="preserve">  &lt;xs:complexType name="mcdatainfo-Type"&gt;</w:t>
      </w:r>
    </w:p>
    <w:p w14:paraId="03DBEF82" w14:textId="77777777" w:rsidR="001C4F22" w:rsidRPr="00B02A0B" w:rsidRDefault="001C4F22" w:rsidP="001C4F22">
      <w:pPr>
        <w:pStyle w:val="PL"/>
      </w:pPr>
      <w:r w:rsidRPr="00B02A0B">
        <w:t xml:space="preserve">    &lt;xs:sequence&gt;</w:t>
      </w:r>
    </w:p>
    <w:p w14:paraId="277FF2CB" w14:textId="77777777" w:rsidR="001C4F22" w:rsidRPr="00B02A0B" w:rsidRDefault="001C4F22" w:rsidP="001C4F22">
      <w:pPr>
        <w:pStyle w:val="PL"/>
      </w:pPr>
      <w:r w:rsidRPr="00B02A0B">
        <w:rPr>
          <w:rFonts w:eastAsia="Courier New"/>
        </w:rPr>
        <w:t xml:space="preserve">      </w:t>
      </w:r>
      <w:r w:rsidRPr="00B02A0B">
        <w:t>&lt;xs:element name="mcdata-Params" type="mcdatainfo:mcdata-ParamsType" minOccurs="0"/&gt;</w:t>
      </w:r>
    </w:p>
    <w:p w14:paraId="729221CC" w14:textId="77777777" w:rsidR="001C4F22" w:rsidRPr="00B02A0B" w:rsidRDefault="001C4F22" w:rsidP="001C4F22">
      <w:pPr>
        <w:pStyle w:val="PL"/>
      </w:pPr>
      <w:r w:rsidRPr="00B02A0B">
        <w:t xml:space="preserve">      &lt;xs:any namespace="##other" processContents="lax" minOccurs="0" maxOccurs="unbounded"/&gt;</w:t>
      </w:r>
    </w:p>
    <w:p w14:paraId="6B2776F5" w14:textId="77777777" w:rsidR="001C4F22" w:rsidRPr="00B02A0B" w:rsidRDefault="001C4F22" w:rsidP="001C4F22">
      <w:pPr>
        <w:pStyle w:val="PL"/>
      </w:pPr>
      <w:r w:rsidRPr="007D34FE">
        <w:t xml:space="preserve">      &lt;xs:element name="anyExt" type="mcdatainfo:anyExtType" minOccurs="0"/&gt;</w:t>
      </w:r>
    </w:p>
    <w:p w14:paraId="640B8BEA" w14:textId="77777777" w:rsidR="001C4F22" w:rsidRPr="00B02A0B" w:rsidRDefault="001C4F22" w:rsidP="001C4F22">
      <w:pPr>
        <w:pStyle w:val="PL"/>
      </w:pPr>
      <w:r w:rsidRPr="00B02A0B">
        <w:t xml:space="preserve">    &lt;/xs:sequence&gt;</w:t>
      </w:r>
    </w:p>
    <w:p w14:paraId="2A03740A" w14:textId="77777777" w:rsidR="001C4F22" w:rsidRPr="00B02A0B" w:rsidRDefault="001C4F22" w:rsidP="001C4F22">
      <w:pPr>
        <w:pStyle w:val="PL"/>
      </w:pPr>
      <w:r w:rsidRPr="00B02A0B">
        <w:t xml:space="preserve">    &lt;xs:anyAttribute namespace="##any" processContents="lax"/&gt;</w:t>
      </w:r>
    </w:p>
    <w:p w14:paraId="618769EA" w14:textId="77777777" w:rsidR="001C4F22" w:rsidRPr="00B02A0B" w:rsidRDefault="001C4F22" w:rsidP="001C4F22">
      <w:pPr>
        <w:pStyle w:val="PL"/>
      </w:pPr>
      <w:r w:rsidRPr="00B02A0B">
        <w:t xml:space="preserve">  &lt;/xs:complexType&gt;</w:t>
      </w:r>
    </w:p>
    <w:p w14:paraId="22F71E63" w14:textId="77777777" w:rsidR="001C4F22" w:rsidRPr="00B02A0B" w:rsidRDefault="001C4F22" w:rsidP="001C4F22">
      <w:pPr>
        <w:pStyle w:val="PL"/>
      </w:pPr>
    </w:p>
    <w:p w14:paraId="7D557069" w14:textId="77777777" w:rsidR="001C4F22" w:rsidRPr="00B02A0B" w:rsidRDefault="001C4F22" w:rsidP="001C4F22">
      <w:pPr>
        <w:pStyle w:val="PL"/>
      </w:pPr>
      <w:r w:rsidRPr="00B02A0B">
        <w:t xml:space="preserve">  &lt;xs:complexType name="mcdata-ParamsType"&gt;</w:t>
      </w:r>
    </w:p>
    <w:p w14:paraId="51C6720A" w14:textId="77777777" w:rsidR="001C4F22" w:rsidRPr="00B02A0B" w:rsidRDefault="001C4F22" w:rsidP="001C4F22">
      <w:pPr>
        <w:pStyle w:val="PL"/>
      </w:pPr>
      <w:r w:rsidRPr="00B02A0B">
        <w:t xml:space="preserve">    &lt;xs:sequence&gt;</w:t>
      </w:r>
    </w:p>
    <w:p w14:paraId="4511DA40" w14:textId="77777777" w:rsidR="001C4F22" w:rsidRPr="00B02A0B" w:rsidRDefault="001C4F22" w:rsidP="001C4F22">
      <w:pPr>
        <w:pStyle w:val="PL"/>
      </w:pPr>
      <w:r w:rsidRPr="00B02A0B">
        <w:t xml:space="preserve">      &lt;xs:element name="mcdata-access-token" type="mcdatainfo:contentType" minOccurs="0"/&gt;</w:t>
      </w:r>
    </w:p>
    <w:p w14:paraId="58EEA350" w14:textId="77777777" w:rsidR="001C4F22" w:rsidRPr="00B02A0B" w:rsidRDefault="001C4F22" w:rsidP="001C4F22">
      <w:pPr>
        <w:pStyle w:val="PL"/>
      </w:pPr>
      <w:r w:rsidRPr="00B02A0B">
        <w:t xml:space="preserve">      &lt;xs:element name="request-type" type="xs:string" minOccurs="0"/&gt;</w:t>
      </w:r>
    </w:p>
    <w:p w14:paraId="55FC1AA3" w14:textId="77777777" w:rsidR="001C4F22" w:rsidRPr="00B02A0B" w:rsidRDefault="001C4F22" w:rsidP="001C4F22">
      <w:pPr>
        <w:pStyle w:val="PL"/>
      </w:pPr>
      <w:r w:rsidRPr="00B02A0B">
        <w:t xml:space="preserve">      &lt;xs:element name="mcdata-request-uri" type="mcdatainfo:contentType" minOccurs="0"/&gt;</w:t>
      </w:r>
    </w:p>
    <w:p w14:paraId="4396D29B" w14:textId="77777777" w:rsidR="001C4F22" w:rsidRPr="00B02A0B" w:rsidRDefault="001C4F22" w:rsidP="001C4F22">
      <w:pPr>
        <w:pStyle w:val="PL"/>
      </w:pPr>
      <w:r w:rsidRPr="00B02A0B">
        <w:t xml:space="preserve">      &lt;xs:element name="mcdata-calling-user-id" type="mcdatainfo:contentType" minOccurs="0"/&gt;</w:t>
      </w:r>
    </w:p>
    <w:p w14:paraId="0C1A53A9" w14:textId="77777777" w:rsidR="001C4F22" w:rsidRPr="00B02A0B" w:rsidRDefault="001C4F22" w:rsidP="001C4F22">
      <w:pPr>
        <w:pStyle w:val="PL"/>
      </w:pPr>
      <w:r w:rsidRPr="00B02A0B">
        <w:t xml:space="preserve">      &lt;xs:element name="mcdata-called-party-id" type="mcdatainfo:contentType" minOccurs="0"/&gt;</w:t>
      </w:r>
    </w:p>
    <w:p w14:paraId="69083B94" w14:textId="77777777" w:rsidR="001C4F22" w:rsidRPr="00B02A0B" w:rsidRDefault="001C4F22" w:rsidP="001C4F22">
      <w:pPr>
        <w:pStyle w:val="PL"/>
      </w:pPr>
      <w:r w:rsidRPr="00B02A0B">
        <w:t xml:space="preserve">      &lt;xs:element name="mcdata-calling-group-id" type="mcdatainfo:contentType" minOccurs="0"/&gt;</w:t>
      </w:r>
    </w:p>
    <w:p w14:paraId="7BE29E03" w14:textId="77777777" w:rsidR="001C4F22" w:rsidRPr="00B02A0B" w:rsidRDefault="001C4F22" w:rsidP="001C4F22">
      <w:pPr>
        <w:pStyle w:val="PL"/>
      </w:pPr>
      <w:r w:rsidRPr="00B02A0B">
        <w:t xml:space="preserve">      &lt;xs:element name="alert-ind" type="mcdatainfo:contentType" minOccurs="0"/&gt;</w:t>
      </w:r>
    </w:p>
    <w:p w14:paraId="3FD4E5F5" w14:textId="77777777" w:rsidR="001C4F22" w:rsidRPr="00B02A0B" w:rsidRDefault="001C4F22" w:rsidP="001C4F22">
      <w:pPr>
        <w:pStyle w:val="PL"/>
      </w:pPr>
      <w:r w:rsidRPr="00B02A0B">
        <w:t xml:space="preserve">      &lt;xs:element name="originated-by" type="mcdatainfo:contentType" minOccurs="0"/&gt;</w:t>
      </w:r>
    </w:p>
    <w:p w14:paraId="6586AE0F" w14:textId="77777777" w:rsidR="001C4F22" w:rsidRPr="00B02A0B" w:rsidRDefault="001C4F22" w:rsidP="001C4F22">
      <w:pPr>
        <w:pStyle w:val="PL"/>
      </w:pPr>
      <w:r w:rsidRPr="00B02A0B">
        <w:t xml:space="preserve">      &lt;xs:element name="mcdata-client-id" type="mcdatainfo:contentType" minOccurs="0"/&gt;</w:t>
      </w:r>
    </w:p>
    <w:p w14:paraId="7AD06F48" w14:textId="77777777" w:rsidR="001C4F22" w:rsidRDefault="001C4F22" w:rsidP="001C4F22">
      <w:pPr>
        <w:pStyle w:val="PL"/>
      </w:pPr>
      <w:r w:rsidRPr="00B02A0B">
        <w:t xml:space="preserve">      &lt;xs:element name="mcdata-controller-psi" type="mcdatainfo:contentType" minOccurs="0"/&gt;</w:t>
      </w:r>
    </w:p>
    <w:p w14:paraId="294A0456" w14:textId="77777777" w:rsidR="001C4F22" w:rsidRDefault="001C4F22" w:rsidP="001C4F22">
      <w:pPr>
        <w:pStyle w:val="PL"/>
      </w:pPr>
    </w:p>
    <w:p w14:paraId="17950F5E" w14:textId="77777777" w:rsidR="001C4F22" w:rsidRPr="00B02A0B" w:rsidRDefault="001C4F22" w:rsidP="001C4F22">
      <w:pPr>
        <w:pStyle w:val="PL"/>
      </w:pPr>
      <w:r>
        <w:t xml:space="preserve">      &lt;xs:element name="gw-mcdata-usage" type="</w:t>
      </w:r>
      <w:r w:rsidRPr="002B3073">
        <w:t>xs:</w:t>
      </w:r>
      <w:r>
        <w:t>boolean" minOccurs="0"/&gt;</w:t>
      </w:r>
    </w:p>
    <w:p w14:paraId="4C7B3E7F" w14:textId="77777777" w:rsidR="001C4F22" w:rsidRPr="00B02A0B" w:rsidRDefault="001C4F22" w:rsidP="001C4F22">
      <w:pPr>
        <w:pStyle w:val="PL"/>
      </w:pPr>
      <w:r w:rsidRPr="00B02A0B">
        <w:t xml:space="preserve">      &lt;xs:any namespace="##other" processContents="lax" minOccurs="0" maxOccurs="unbounded"/&gt;</w:t>
      </w:r>
    </w:p>
    <w:p w14:paraId="2F197491" w14:textId="77777777" w:rsidR="001C4F22" w:rsidRPr="00B02A0B" w:rsidRDefault="001C4F22" w:rsidP="001C4F22">
      <w:pPr>
        <w:pStyle w:val="PL"/>
      </w:pPr>
      <w:r w:rsidRPr="00B02A0B">
        <w:t xml:space="preserve">      &lt;xs:element name="anyExt" type="mcdatainfo:anyExtType" minOccurs="0"/&gt;</w:t>
      </w:r>
    </w:p>
    <w:p w14:paraId="7E999DC3" w14:textId="77777777" w:rsidR="001C4F22" w:rsidRPr="00B02A0B" w:rsidRDefault="001C4F22" w:rsidP="001C4F22">
      <w:pPr>
        <w:pStyle w:val="PL"/>
      </w:pPr>
      <w:r w:rsidRPr="00B02A0B">
        <w:t xml:space="preserve">    &lt;/xs:sequence&gt;</w:t>
      </w:r>
    </w:p>
    <w:p w14:paraId="66463FCB" w14:textId="77777777" w:rsidR="001C4F22" w:rsidRPr="00B02A0B" w:rsidRDefault="001C4F22" w:rsidP="001C4F22">
      <w:pPr>
        <w:pStyle w:val="PL"/>
      </w:pPr>
      <w:r w:rsidRPr="00B02A0B">
        <w:t xml:space="preserve">    &lt;xs:anyAttribute namespace="##any" processContents="lax"/&gt;</w:t>
      </w:r>
    </w:p>
    <w:p w14:paraId="300A35A0" w14:textId="77777777" w:rsidR="001C4F22" w:rsidRPr="00B02A0B" w:rsidRDefault="001C4F22" w:rsidP="001C4F22">
      <w:pPr>
        <w:pStyle w:val="PL"/>
      </w:pPr>
      <w:r w:rsidRPr="00B02A0B">
        <w:t xml:space="preserve">  &lt;/xs:complexType&gt;</w:t>
      </w:r>
    </w:p>
    <w:p w14:paraId="12B7FDAA" w14:textId="77777777" w:rsidR="001C4F22" w:rsidRPr="00B02A0B" w:rsidRDefault="001C4F22" w:rsidP="001C4F22">
      <w:pPr>
        <w:pStyle w:val="PL"/>
      </w:pPr>
    </w:p>
    <w:p w14:paraId="378B21A0" w14:textId="77777777" w:rsidR="001C4F22" w:rsidRPr="00B02A0B" w:rsidRDefault="001C4F22" w:rsidP="001C4F22">
      <w:pPr>
        <w:pStyle w:val="PL"/>
      </w:pPr>
      <w:r w:rsidRPr="00B02A0B">
        <w:t>&lt;!--    anyExt elements for MCData-Params--&gt;</w:t>
      </w:r>
    </w:p>
    <w:p w14:paraId="6F95B9CF" w14:textId="77777777" w:rsidR="001C4F22" w:rsidRPr="00B02A0B" w:rsidRDefault="001C4F22" w:rsidP="001C4F22">
      <w:pPr>
        <w:pStyle w:val="PL"/>
      </w:pPr>
      <w:r w:rsidRPr="00B02A0B">
        <w:t xml:space="preserve">    &lt;xs:element name="emergency-alert-area-ind" type="xs:boolean"/&gt;</w:t>
      </w:r>
    </w:p>
    <w:p w14:paraId="5E062D5D" w14:textId="77777777" w:rsidR="001C4F22" w:rsidRPr="00B02A0B" w:rsidRDefault="001C4F22" w:rsidP="001C4F22">
      <w:pPr>
        <w:pStyle w:val="PL"/>
      </w:pPr>
      <w:r w:rsidRPr="00B02A0B">
        <w:t xml:space="preserve">    &lt;xs:element name="group-geo-area-ind" type="xs:boolean"/&gt;</w:t>
      </w:r>
    </w:p>
    <w:p w14:paraId="2E0729AB" w14:textId="77777777" w:rsidR="001C4F22" w:rsidRDefault="001C4F22" w:rsidP="001C4F22">
      <w:pPr>
        <w:pStyle w:val="PL"/>
      </w:pPr>
      <w:r w:rsidRPr="00B02A0B">
        <w:t xml:space="preserve">    &lt;xs:element name="pre-established-session-ind" type="xs:boolean"/&gt;</w:t>
      </w:r>
    </w:p>
    <w:p w14:paraId="63D659A3" w14:textId="77777777" w:rsidR="001C4F22" w:rsidRPr="00B02A0B" w:rsidRDefault="001C4F22" w:rsidP="001C4F22">
      <w:pPr>
        <w:pStyle w:val="PL"/>
      </w:pPr>
      <w:r>
        <w:t xml:space="preserve">    &lt;xs:element name="call-to-functional-alias-ind" type="xs:boolean"/&gt;</w:t>
      </w:r>
    </w:p>
    <w:p w14:paraId="3139BE39" w14:textId="77777777" w:rsidR="001C4F22" w:rsidRPr="00B02A0B" w:rsidRDefault="001C4F22" w:rsidP="001C4F22">
      <w:pPr>
        <w:pStyle w:val="PL"/>
      </w:pPr>
    </w:p>
    <w:p w14:paraId="0F435BCA" w14:textId="77777777" w:rsidR="001C4F22" w:rsidRPr="00B02A0B" w:rsidRDefault="001C4F22" w:rsidP="001C4F22">
      <w:pPr>
        <w:pStyle w:val="PL"/>
      </w:pPr>
      <w:r w:rsidRPr="00B02A0B">
        <w:t xml:space="preserve">    &lt;xs:element name="mcdata-communication-state" type="mcdatainfo:mcdataCommunicationStateType"/&gt;</w:t>
      </w:r>
    </w:p>
    <w:p w14:paraId="26250803" w14:textId="77777777" w:rsidR="001C4F22" w:rsidRPr="00B02A0B" w:rsidRDefault="001C4F22" w:rsidP="001C4F22">
      <w:pPr>
        <w:pStyle w:val="PL"/>
      </w:pPr>
      <w:r w:rsidRPr="00B02A0B">
        <w:t xml:space="preserve">    &lt;xs:simpleType name="mcdataCommunicationStateType"&gt;</w:t>
      </w:r>
    </w:p>
    <w:p w14:paraId="75B11455" w14:textId="77777777" w:rsidR="001C4F22" w:rsidRPr="00B02A0B" w:rsidRDefault="001C4F22" w:rsidP="001C4F22">
      <w:pPr>
        <w:pStyle w:val="PL"/>
      </w:pPr>
      <w:r w:rsidRPr="00B02A0B">
        <w:t xml:space="preserve">      &lt;xs:restriction base="xs:string"&gt;</w:t>
      </w:r>
    </w:p>
    <w:p w14:paraId="2565F864" w14:textId="77777777" w:rsidR="001C4F22" w:rsidRPr="00B02A0B" w:rsidRDefault="001C4F22" w:rsidP="001C4F22">
      <w:pPr>
        <w:pStyle w:val="PL"/>
      </w:pPr>
      <w:r w:rsidRPr="00B02A0B">
        <w:t xml:space="preserve">         &lt;xs:enumeration value="establish-request"/&gt;</w:t>
      </w:r>
    </w:p>
    <w:p w14:paraId="53F6E360" w14:textId="77777777" w:rsidR="001C4F22" w:rsidRPr="00B02A0B" w:rsidRDefault="001C4F22" w:rsidP="001C4F22">
      <w:pPr>
        <w:pStyle w:val="PL"/>
      </w:pPr>
      <w:r w:rsidRPr="00B02A0B">
        <w:t xml:space="preserve">         &lt;xs:enumeration value="establish-success"/&gt;</w:t>
      </w:r>
    </w:p>
    <w:p w14:paraId="417DCBEB" w14:textId="77777777" w:rsidR="001C4F22" w:rsidRPr="00B02A0B" w:rsidRDefault="001C4F22" w:rsidP="001C4F22">
      <w:pPr>
        <w:pStyle w:val="PL"/>
      </w:pPr>
      <w:r w:rsidRPr="00B02A0B">
        <w:t xml:space="preserve">         &lt;xs:enumeration value="establish-fail"/&gt;</w:t>
      </w:r>
    </w:p>
    <w:p w14:paraId="1204BB62" w14:textId="77777777" w:rsidR="001C4F22" w:rsidRPr="00B02A0B" w:rsidRDefault="001C4F22" w:rsidP="001C4F22">
      <w:pPr>
        <w:pStyle w:val="PL"/>
      </w:pPr>
      <w:r w:rsidRPr="00B02A0B">
        <w:t xml:space="preserve">         &lt;xs:enumeration value="terminate-request"/&gt;</w:t>
      </w:r>
    </w:p>
    <w:p w14:paraId="5A955D3E" w14:textId="77777777" w:rsidR="001C4F22" w:rsidRPr="00B02A0B" w:rsidRDefault="001C4F22" w:rsidP="001C4F22">
      <w:pPr>
        <w:pStyle w:val="PL"/>
      </w:pPr>
      <w:r w:rsidRPr="00B02A0B">
        <w:t xml:space="preserve">         &lt;xs:enumeration value="terminated"/&gt;</w:t>
      </w:r>
    </w:p>
    <w:p w14:paraId="2F26E7AB" w14:textId="77777777" w:rsidR="001C4F22" w:rsidRPr="00B02A0B" w:rsidRDefault="001C4F22" w:rsidP="001C4F22">
      <w:pPr>
        <w:pStyle w:val="PL"/>
      </w:pPr>
      <w:r w:rsidRPr="00B02A0B">
        <w:t xml:space="preserve">      &lt;/xs:restriction&gt;</w:t>
      </w:r>
    </w:p>
    <w:p w14:paraId="0292644A" w14:textId="77777777" w:rsidR="001C4F22" w:rsidRDefault="001C4F22" w:rsidP="001C4F22">
      <w:pPr>
        <w:pStyle w:val="PL"/>
      </w:pPr>
      <w:r w:rsidRPr="00B02A0B">
        <w:t xml:space="preserve">    &lt;/xs:simpleType&gt;</w:t>
      </w:r>
    </w:p>
    <w:p w14:paraId="451E2434" w14:textId="77777777" w:rsidR="001C4F22" w:rsidRDefault="001C4F22" w:rsidP="001C4F22">
      <w:pPr>
        <w:pStyle w:val="PL"/>
      </w:pPr>
    </w:p>
    <w:p w14:paraId="305FB703" w14:textId="77777777" w:rsidR="001C4F22" w:rsidRPr="00B02A0B" w:rsidRDefault="001C4F22" w:rsidP="001C4F22">
      <w:pPr>
        <w:pStyle w:val="PL"/>
      </w:pPr>
      <w:r>
        <w:t xml:space="preserve">  &lt;xs:element name="response-type" type="xs:string"/&gt;</w:t>
      </w:r>
    </w:p>
    <w:p w14:paraId="62FCA995" w14:textId="77777777" w:rsidR="001C4F22" w:rsidRPr="00B02A0B" w:rsidRDefault="001C4F22" w:rsidP="001C4F22">
      <w:pPr>
        <w:pStyle w:val="PL"/>
      </w:pPr>
    </w:p>
    <w:p w14:paraId="12029B83" w14:textId="77777777" w:rsidR="001C4F22" w:rsidRPr="00B02A0B" w:rsidRDefault="001C4F22" w:rsidP="001C4F22">
      <w:pPr>
        <w:pStyle w:val="PL"/>
      </w:pPr>
      <w:r w:rsidRPr="00B02A0B">
        <w:t xml:space="preserve">    &lt;xs:element name="emergency-ind" type="xs:boolean"/&gt;</w:t>
      </w:r>
    </w:p>
    <w:p w14:paraId="0914B707" w14:textId="77777777" w:rsidR="001C4F22" w:rsidRPr="00B02A0B" w:rsidRDefault="001C4F22" w:rsidP="001C4F22">
      <w:pPr>
        <w:pStyle w:val="PL"/>
      </w:pPr>
      <w:r w:rsidRPr="00B02A0B">
        <w:t xml:space="preserve">    &lt;xs:element name="alert-ind-rcvd" type="xs:boolean"/&gt;</w:t>
      </w:r>
    </w:p>
    <w:p w14:paraId="7ABE3120" w14:textId="77777777" w:rsidR="001C4F22" w:rsidRPr="00B02A0B" w:rsidRDefault="001C4F22" w:rsidP="001C4F22">
      <w:pPr>
        <w:pStyle w:val="PL"/>
      </w:pPr>
      <w:r w:rsidRPr="00B02A0B">
        <w:t xml:space="preserve">    &lt;xs:element name="mc-org" type="xs:string"/&gt;</w:t>
      </w:r>
    </w:p>
    <w:p w14:paraId="6D6F918F" w14:textId="77777777" w:rsidR="001C4F22" w:rsidRPr="00B02A0B" w:rsidRDefault="001C4F22" w:rsidP="001C4F22">
      <w:pPr>
        <w:pStyle w:val="PL"/>
      </w:pPr>
      <w:r w:rsidRPr="00B02A0B">
        <w:t xml:space="preserve">    &lt;xs:element name="functional-alias-URI" type="mcdatainfo:contentType"/&gt;</w:t>
      </w:r>
    </w:p>
    <w:p w14:paraId="6C2FFB61" w14:textId="77777777" w:rsidR="001C4F22" w:rsidRDefault="001C4F22" w:rsidP="001C4F22">
      <w:pPr>
        <w:pStyle w:val="PL"/>
      </w:pPr>
      <w:r>
        <w:t xml:space="preserve">    &lt;xs:element name="user-requested-priority" type="xs:nonNegativeInteger"/&gt;</w:t>
      </w:r>
    </w:p>
    <w:p w14:paraId="07CBAFC1" w14:textId="77777777" w:rsidR="001C4F22" w:rsidRPr="00B02A0B" w:rsidRDefault="001C4F22" w:rsidP="001C4F22">
      <w:pPr>
        <w:pStyle w:val="PL"/>
      </w:pPr>
      <w:r w:rsidRPr="00B02A0B">
        <w:lastRenderedPageBreak/>
        <w:t xml:space="preserve">    &lt;xs:element name="multiple-devices-ind" type="mcdatainfo:contentType"/&gt;</w:t>
      </w:r>
    </w:p>
    <w:p w14:paraId="2C2227CD" w14:textId="77777777" w:rsidR="001C4F22" w:rsidRPr="00B02A0B" w:rsidRDefault="001C4F22" w:rsidP="001C4F22">
      <w:pPr>
        <w:pStyle w:val="PL"/>
      </w:pPr>
      <w:r w:rsidRPr="00B02A0B">
        <w:t xml:space="preserve">    &lt;xs:element name="imminentperil-ind" type="xs:boolean"/&gt;</w:t>
      </w:r>
    </w:p>
    <w:p w14:paraId="355DAF27" w14:textId="77777777" w:rsidR="001C4F22" w:rsidRPr="00B02A0B" w:rsidRDefault="001C4F22" w:rsidP="001C4F22">
      <w:pPr>
        <w:pStyle w:val="PL"/>
      </w:pPr>
      <w:r w:rsidRPr="00B02A0B">
        <w:t xml:space="preserve">    &lt;xs:element name="emergency-ind-rcvd" type="xs:boolean"/&gt;</w:t>
      </w:r>
    </w:p>
    <w:p w14:paraId="6615302D" w14:textId="77777777" w:rsidR="001C4F22" w:rsidRPr="00B02A0B" w:rsidRDefault="001C4F22" w:rsidP="001C4F22">
      <w:pPr>
        <w:pStyle w:val="PL"/>
      </w:pPr>
      <w:r w:rsidRPr="00B02A0B">
        <w:t xml:space="preserve">    &lt;xs:element name="binding-ind" type="xs:boolean"/&gt;</w:t>
      </w:r>
    </w:p>
    <w:p w14:paraId="55E6135A" w14:textId="77777777" w:rsidR="001C4F22" w:rsidRPr="00B02A0B" w:rsidRDefault="001C4F22" w:rsidP="001C4F22">
      <w:pPr>
        <w:pStyle w:val="PL"/>
      </w:pPr>
      <w:r w:rsidRPr="00B02A0B">
        <w:t xml:space="preserve">    &lt;xs:element name="binding-fa-uri" type="xs:anyURI"/&gt;</w:t>
      </w:r>
    </w:p>
    <w:p w14:paraId="768137D6" w14:textId="77777777" w:rsidR="001C4F22" w:rsidRPr="00B02A0B" w:rsidRDefault="001C4F22" w:rsidP="001C4F22">
      <w:pPr>
        <w:pStyle w:val="PL"/>
      </w:pPr>
      <w:r w:rsidRPr="00B02A0B">
        <w:t xml:space="preserve">    &lt;xs:element name="unbinding-fa-uri" type="xs:anyURI"/&gt;</w:t>
      </w:r>
    </w:p>
    <w:p w14:paraId="56480C45" w14:textId="77777777" w:rsidR="001C4F22" w:rsidRDefault="001C4F22" w:rsidP="001C4F22">
      <w:pPr>
        <w:pStyle w:val="PL"/>
      </w:pPr>
      <w:r w:rsidRPr="00B02A0B">
        <w:t xml:space="preserve">    &lt;xs:element name="</w:t>
      </w:r>
      <w:r w:rsidRPr="009E4E8F">
        <w:t>called-functional-alias-URI</w:t>
      </w:r>
      <w:r w:rsidRPr="00B02A0B">
        <w:t>" type="</w:t>
      </w:r>
      <w:bookmarkStart w:id="30" w:name="_Hlk112230628"/>
      <w:r w:rsidRPr="00B02A0B">
        <w:t>mcdatainfo:contentType</w:t>
      </w:r>
      <w:bookmarkEnd w:id="30"/>
      <w:r w:rsidRPr="00B02A0B">
        <w:t>"/&gt;</w:t>
      </w:r>
    </w:p>
    <w:p w14:paraId="250B92E7" w14:textId="77777777" w:rsidR="001C4F22" w:rsidRDefault="001C4F22" w:rsidP="001C4F22">
      <w:pPr>
        <w:pStyle w:val="PL"/>
      </w:pPr>
      <w:r>
        <w:t xml:space="preserve">    &lt;</w:t>
      </w:r>
      <w:r w:rsidRPr="002B3073">
        <w:t>xs:element name="</w:t>
      </w:r>
      <w:r>
        <w:t>associated-group-id</w:t>
      </w:r>
      <w:r w:rsidRPr="002B3073">
        <w:t>" type="xs:</w:t>
      </w:r>
      <w:r>
        <w:t>string</w:t>
      </w:r>
      <w:r w:rsidRPr="002B3073">
        <w:t>"</w:t>
      </w:r>
      <w:r>
        <w:t>/</w:t>
      </w:r>
      <w:r w:rsidRPr="0073469F">
        <w:t>&gt;</w:t>
      </w:r>
    </w:p>
    <w:p w14:paraId="480F679B" w14:textId="77777777" w:rsidR="001C4F22" w:rsidRPr="00B02A0B" w:rsidRDefault="001C4F22" w:rsidP="001C4F22">
      <w:pPr>
        <w:pStyle w:val="PL"/>
      </w:pPr>
    </w:p>
    <w:p w14:paraId="12068E49" w14:textId="77777777" w:rsidR="001C4F22" w:rsidRPr="00B02A0B" w:rsidRDefault="001C4F22" w:rsidP="001C4F22">
      <w:pPr>
        <w:pStyle w:val="PL"/>
      </w:pPr>
      <w:r w:rsidRPr="00B02A0B">
        <w:t xml:space="preserve">    &lt;xs:element name="store-all-</w:t>
      </w:r>
      <w:r w:rsidRPr="00B02A0B">
        <w:rPr>
          <w:lang w:val="en-IN"/>
        </w:rPr>
        <w:t>private-</w:t>
      </w:r>
      <w:r w:rsidRPr="00B02A0B">
        <w:t>comms-in-msgstore" type="xs:boolean"/&gt;</w:t>
      </w:r>
    </w:p>
    <w:p w14:paraId="208D4C5B" w14:textId="77777777" w:rsidR="001C4F22" w:rsidRPr="00B02A0B" w:rsidRDefault="001C4F22" w:rsidP="001C4F22">
      <w:pPr>
        <w:pStyle w:val="PL"/>
      </w:pPr>
      <w:r w:rsidRPr="00B02A0B">
        <w:t xml:space="preserve">    &lt;xs:element name="store-all-</w:t>
      </w:r>
      <w:r w:rsidRPr="00B02A0B">
        <w:rPr>
          <w:lang w:val="en-IN"/>
        </w:rPr>
        <w:t>group-</w:t>
      </w:r>
      <w:r w:rsidRPr="00B02A0B">
        <w:t>comms-in-msgstore" type="xs:boolean"/&gt;</w:t>
      </w:r>
    </w:p>
    <w:p w14:paraId="67B6FD9F" w14:textId="77777777" w:rsidR="001C4F22" w:rsidRPr="00B02A0B" w:rsidRDefault="001C4F22" w:rsidP="001C4F22">
      <w:pPr>
        <w:pStyle w:val="PL"/>
      </w:pPr>
      <w:r w:rsidRPr="00B02A0B">
        <w:t xml:space="preserve">    &lt;xs:element name="store-specific-</w:t>
      </w:r>
      <w:r w:rsidRPr="00B02A0B">
        <w:rPr>
          <w:lang w:val="en-IN"/>
        </w:rPr>
        <w:t>private-</w:t>
      </w:r>
      <w:r w:rsidRPr="00B02A0B">
        <w:t>comms-in-msgstore" type="mcdatainfo:storageCtrlType"/&gt;</w:t>
      </w:r>
    </w:p>
    <w:p w14:paraId="722CB04C" w14:textId="77777777" w:rsidR="001C4F22" w:rsidRDefault="001C4F22" w:rsidP="001C4F22">
      <w:pPr>
        <w:pStyle w:val="PL"/>
      </w:pPr>
      <w:r w:rsidRPr="00B02A0B">
        <w:t xml:space="preserve">    &lt;xs:element name="store-specific-</w:t>
      </w:r>
      <w:r w:rsidRPr="00B02A0B">
        <w:rPr>
          <w:lang w:val="en-IN"/>
        </w:rPr>
        <w:t>group-</w:t>
      </w:r>
      <w:r w:rsidRPr="00B02A0B">
        <w:t>comms-in-msgstore" type="mcdatainfo:storageCtrlType"/&gt;</w:t>
      </w:r>
    </w:p>
    <w:p w14:paraId="37745742" w14:textId="77777777" w:rsidR="001C4F22" w:rsidRDefault="001C4F22" w:rsidP="001C4F22">
      <w:pPr>
        <w:pStyle w:val="PL"/>
      </w:pPr>
      <w:r w:rsidRPr="00B02A0B">
        <w:t xml:space="preserve">    </w:t>
      </w:r>
      <w:r>
        <w:t>&lt;xs:element name="</w:t>
      </w:r>
      <w:r w:rsidRPr="00E604AC">
        <w:t>end-to-end-security</w:t>
      </w:r>
      <w:r>
        <w:t>" type="xs:boolean"/&gt;</w:t>
      </w:r>
    </w:p>
    <w:p w14:paraId="05445E5D" w14:textId="77777777" w:rsidR="001C4F22" w:rsidRDefault="001C4F22" w:rsidP="001C4F22">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2AE4D207" w14:textId="77777777" w:rsidR="001C4F22" w:rsidRDefault="001C4F22" w:rsidP="001C4F22">
      <w:pPr>
        <w:pStyle w:val="PL"/>
      </w:pPr>
      <w:r w:rsidRPr="00B02A0B">
        <w:t xml:space="preserve">    </w:t>
      </w:r>
      <w:r>
        <w:t>&lt;xs:element name="preconfigured-group-id" type="xs:anyURI"</w:t>
      </w:r>
      <w:r w:rsidRPr="00FF71FE">
        <w:t>/</w:t>
      </w:r>
      <w:r>
        <w:t>&gt;</w:t>
      </w:r>
    </w:p>
    <w:p w14:paraId="275A31E2" w14:textId="77777777" w:rsidR="001C4F22" w:rsidRDefault="001C4F22" w:rsidP="001C4F22">
      <w:pPr>
        <w:pStyle w:val="PL"/>
      </w:pPr>
      <w:r w:rsidRPr="00CA3F2A">
        <w:t xml:space="preserve">  </w:t>
      </w:r>
      <w:r>
        <w:t xml:space="preserve">  &lt;xs:element name="</w:t>
      </w:r>
      <w:r w:rsidRPr="00E1122D">
        <w:t>adhoc-grp-emg-alert-grp-ind</w:t>
      </w:r>
      <w:r>
        <w:t>" type="xs:boolean"/&gt;</w:t>
      </w:r>
    </w:p>
    <w:p w14:paraId="4A386EB0" w14:textId="77777777" w:rsidR="001C4F22" w:rsidRDefault="001C4F22" w:rsidP="001C4F22">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"/&gt;</w:t>
      </w:r>
    </w:p>
    <w:p w14:paraId="71FB29A1" w14:textId="77777777" w:rsidR="001C4F22" w:rsidRDefault="001C4F22" w:rsidP="001C4F22">
      <w:pPr>
        <w:pStyle w:val="PL"/>
      </w:pPr>
      <w:r>
        <w:t xml:space="preserve">    &lt;xs:element name="migration-auth-result"</w:t>
      </w:r>
      <w:r w:rsidRPr="00FA31B6">
        <w:t xml:space="preserve"> </w:t>
      </w:r>
      <w:r w:rsidRPr="00EA40C0">
        <w:t>type="</w:t>
      </w:r>
      <w:r w:rsidRPr="00CA3F2A">
        <w:t>mc</w:t>
      </w:r>
      <w:r>
        <w:t>data</w:t>
      </w:r>
      <w:r w:rsidRPr="00CA3F2A">
        <w:t>info:</w:t>
      </w:r>
      <w:r>
        <w:t>content</w:t>
      </w:r>
      <w:r w:rsidRPr="00CA3F2A">
        <w:t>Type</w:t>
      </w:r>
      <w:r w:rsidRPr="00EA40C0">
        <w:t>"/&gt;</w:t>
      </w:r>
    </w:p>
    <w:p w14:paraId="4B790192" w14:textId="77777777" w:rsidR="001C4F22" w:rsidRDefault="001C4F22" w:rsidP="001C4F22">
      <w:pPr>
        <w:pStyle w:val="PL"/>
      </w:pPr>
      <w:r>
        <w:t xml:space="preserve">    </w:t>
      </w:r>
      <w:r w:rsidRPr="00DD59F8">
        <w:t>&lt;xs:element name="selected-user-profile-index" type="</w:t>
      </w:r>
      <w:r>
        <w:rPr>
          <w:rFonts w:hint="eastAsia"/>
          <w:lang w:eastAsia="ko-KR"/>
        </w:rPr>
        <w:t>mcdatainfo:</w:t>
      </w:r>
      <w:r w:rsidRPr="00326D20">
        <w:t>selected-user-profile-index</w:t>
      </w:r>
      <w:r w:rsidRPr="00DD59F8">
        <w:t>Type"/&gt;</w:t>
      </w:r>
    </w:p>
    <w:p w14:paraId="7C3E1015" w14:textId="77777777" w:rsidR="001C4F22" w:rsidRPr="00B02A0B" w:rsidRDefault="001C4F22" w:rsidP="001C4F22">
      <w:pPr>
        <w:pStyle w:val="PL"/>
      </w:pPr>
      <w:r>
        <w:t xml:space="preserve">    &lt;xs:element name="primary-mcdata-id"</w:t>
      </w:r>
      <w:r w:rsidRPr="00FA31B6">
        <w:t xml:space="preserve"> </w:t>
      </w:r>
      <w:r w:rsidRPr="00EA40C0">
        <w:t>type="</w:t>
      </w:r>
      <w:r w:rsidRPr="00CA3F2A">
        <w:t>mc</w:t>
      </w:r>
      <w:r>
        <w:t>data</w:t>
      </w:r>
      <w:r w:rsidRPr="00CA3F2A">
        <w:t>info:</w:t>
      </w:r>
      <w:r>
        <w:t>content</w:t>
      </w:r>
      <w:r w:rsidRPr="00CA3F2A">
        <w:t>Type</w:t>
      </w:r>
      <w:r w:rsidRPr="00EA40C0">
        <w:t>"/&gt;</w:t>
      </w:r>
    </w:p>
    <w:p w14:paraId="73FBF1DB" w14:textId="77777777" w:rsidR="001C4F22" w:rsidRPr="00B02A0B" w:rsidRDefault="001C4F22" w:rsidP="001C4F22">
      <w:pPr>
        <w:pStyle w:val="PL"/>
      </w:pPr>
    </w:p>
    <w:p w14:paraId="237A650F" w14:textId="77777777" w:rsidR="001C4F22" w:rsidRPr="00B02A0B" w:rsidRDefault="001C4F22" w:rsidP="001C4F22">
      <w:pPr>
        <w:pStyle w:val="PL"/>
      </w:pPr>
      <w:r w:rsidRPr="00B02A0B">
        <w:t xml:space="preserve">    &lt;xs:simpleType name="storageCtrlType"&gt;</w:t>
      </w:r>
    </w:p>
    <w:p w14:paraId="2983A5BA" w14:textId="77777777" w:rsidR="001C4F22" w:rsidRPr="00B02A0B" w:rsidRDefault="001C4F22" w:rsidP="001C4F22">
      <w:pPr>
        <w:pStyle w:val="PL"/>
      </w:pPr>
      <w:r w:rsidRPr="00B02A0B">
        <w:t xml:space="preserve">      &lt;xs:restriction base="xs:string"&gt;</w:t>
      </w:r>
    </w:p>
    <w:p w14:paraId="3A7989AB" w14:textId="77777777" w:rsidR="001C4F22" w:rsidRPr="00B02A0B" w:rsidRDefault="001C4F22" w:rsidP="001C4F22">
      <w:pPr>
        <w:pStyle w:val="PL"/>
      </w:pPr>
      <w:r w:rsidRPr="00B02A0B">
        <w:t xml:space="preserve">         &lt;xs:enumeration value="enable"/&gt;</w:t>
      </w:r>
    </w:p>
    <w:p w14:paraId="63A32854" w14:textId="77777777" w:rsidR="001C4F22" w:rsidRPr="00B02A0B" w:rsidRDefault="001C4F22" w:rsidP="001C4F22">
      <w:pPr>
        <w:pStyle w:val="PL"/>
      </w:pPr>
      <w:r w:rsidRPr="00B02A0B">
        <w:t xml:space="preserve">         &lt;xs:enumeration value="disable"/&gt;</w:t>
      </w:r>
    </w:p>
    <w:p w14:paraId="054F1C19" w14:textId="77777777" w:rsidR="001C4F22" w:rsidRPr="00B02A0B" w:rsidRDefault="001C4F22" w:rsidP="001C4F22">
      <w:pPr>
        <w:pStyle w:val="PL"/>
      </w:pPr>
      <w:r w:rsidRPr="00B02A0B">
        <w:t xml:space="preserve">      &lt;/xs:restriction&gt;</w:t>
      </w:r>
    </w:p>
    <w:p w14:paraId="46F5AF0B" w14:textId="77777777" w:rsidR="001C4F22" w:rsidRPr="00B02A0B" w:rsidRDefault="001C4F22" w:rsidP="001C4F22">
      <w:pPr>
        <w:pStyle w:val="PL"/>
      </w:pPr>
      <w:r w:rsidRPr="00B02A0B">
        <w:t xml:space="preserve">    &lt;/xs:simpleType&gt;</w:t>
      </w:r>
    </w:p>
    <w:p w14:paraId="5A49092B" w14:textId="77777777" w:rsidR="001C4F22" w:rsidRPr="00B02A0B" w:rsidRDefault="001C4F22" w:rsidP="001C4F22">
      <w:pPr>
        <w:pStyle w:val="PL"/>
      </w:pPr>
    </w:p>
    <w:p w14:paraId="3EF19E19" w14:textId="77777777" w:rsidR="001C4F22" w:rsidRPr="00B02A0B" w:rsidRDefault="001C4F22" w:rsidP="001C4F22">
      <w:pPr>
        <w:pStyle w:val="PL"/>
      </w:pPr>
    </w:p>
    <w:p w14:paraId="564AF900" w14:textId="77777777" w:rsidR="001C4F22" w:rsidRPr="00B02A0B" w:rsidRDefault="001C4F22" w:rsidP="001C4F22">
      <w:pPr>
        <w:pStyle w:val="PL"/>
      </w:pPr>
      <w:r w:rsidRPr="00B02A0B">
        <w:t xml:space="preserve">  &lt;xs:simpleType name="protectionType"&gt;</w:t>
      </w:r>
    </w:p>
    <w:p w14:paraId="153F5FA0" w14:textId="77777777" w:rsidR="001C4F22" w:rsidRPr="00B02A0B" w:rsidRDefault="001C4F22" w:rsidP="001C4F22">
      <w:pPr>
        <w:pStyle w:val="PL"/>
      </w:pPr>
      <w:r w:rsidRPr="00B02A0B">
        <w:t xml:space="preserve">    &lt;xs:restriction base="xs:string"&gt;</w:t>
      </w:r>
    </w:p>
    <w:p w14:paraId="3B4442CF" w14:textId="77777777" w:rsidR="001C4F22" w:rsidRPr="00B02A0B" w:rsidRDefault="001C4F22" w:rsidP="001C4F22">
      <w:pPr>
        <w:pStyle w:val="PL"/>
      </w:pPr>
      <w:r w:rsidRPr="00B02A0B">
        <w:t xml:space="preserve">       &lt;xs:enumeration value="Normal"/&gt;</w:t>
      </w:r>
    </w:p>
    <w:p w14:paraId="44C3D631" w14:textId="77777777" w:rsidR="001C4F22" w:rsidRPr="00B02A0B" w:rsidRDefault="001C4F22" w:rsidP="001C4F22">
      <w:pPr>
        <w:pStyle w:val="PL"/>
      </w:pPr>
      <w:r w:rsidRPr="00B02A0B">
        <w:t xml:space="preserve">       &lt;xs:enumeration value="Encrypted"/&gt;</w:t>
      </w:r>
    </w:p>
    <w:p w14:paraId="27FCEB39" w14:textId="77777777" w:rsidR="001C4F22" w:rsidRPr="00B02A0B" w:rsidRDefault="001C4F22" w:rsidP="001C4F22">
      <w:pPr>
        <w:pStyle w:val="PL"/>
      </w:pPr>
      <w:r w:rsidRPr="00B02A0B">
        <w:t xml:space="preserve">    &lt;/xs:restriction&gt;</w:t>
      </w:r>
    </w:p>
    <w:p w14:paraId="2CD89FE2" w14:textId="77777777" w:rsidR="001C4F22" w:rsidRPr="00B02A0B" w:rsidRDefault="001C4F22" w:rsidP="001C4F22">
      <w:pPr>
        <w:pStyle w:val="PL"/>
      </w:pPr>
      <w:r w:rsidRPr="00B02A0B">
        <w:t xml:space="preserve">  &lt;/xs:simpleType&gt;</w:t>
      </w:r>
    </w:p>
    <w:p w14:paraId="0D7A6118" w14:textId="77777777" w:rsidR="001C4F22" w:rsidRPr="00B02A0B" w:rsidRDefault="001C4F22" w:rsidP="001C4F22">
      <w:pPr>
        <w:pStyle w:val="PL"/>
      </w:pPr>
    </w:p>
    <w:p w14:paraId="2AEB8DD7" w14:textId="77777777" w:rsidR="001C4F22" w:rsidRPr="00B02A0B" w:rsidRDefault="001C4F22" w:rsidP="001C4F22">
      <w:pPr>
        <w:pStyle w:val="PL"/>
      </w:pPr>
      <w:r w:rsidRPr="00B02A0B">
        <w:t xml:space="preserve">  &lt;xs:complexType name="contentType"&gt;</w:t>
      </w:r>
    </w:p>
    <w:p w14:paraId="29AD4CD2" w14:textId="77777777" w:rsidR="001C4F22" w:rsidRPr="00B02A0B" w:rsidRDefault="001C4F22" w:rsidP="001C4F22">
      <w:pPr>
        <w:pStyle w:val="PL"/>
      </w:pPr>
      <w:r w:rsidRPr="00B02A0B">
        <w:t xml:space="preserve">    &lt;xs:choice&gt;</w:t>
      </w:r>
    </w:p>
    <w:p w14:paraId="7868D45A" w14:textId="77777777" w:rsidR="001C4F22" w:rsidRPr="00B02A0B" w:rsidRDefault="001C4F22" w:rsidP="001C4F22">
      <w:pPr>
        <w:pStyle w:val="PL"/>
      </w:pPr>
      <w:r w:rsidRPr="00B02A0B">
        <w:t xml:space="preserve">      &lt;xs:element name="mcdataURI" type="xs:anyURI"/&gt;</w:t>
      </w:r>
    </w:p>
    <w:p w14:paraId="68A76625" w14:textId="77777777" w:rsidR="001C4F22" w:rsidRPr="00B02A0B" w:rsidRDefault="001C4F22" w:rsidP="001C4F22">
      <w:pPr>
        <w:pStyle w:val="PL"/>
      </w:pPr>
      <w:r w:rsidRPr="00B02A0B">
        <w:t xml:space="preserve">      &lt;xs:element name="mcdataString" type="xs:string"/&gt;</w:t>
      </w:r>
    </w:p>
    <w:p w14:paraId="7906978B" w14:textId="77777777" w:rsidR="001C4F22" w:rsidRPr="00B02A0B" w:rsidRDefault="001C4F22" w:rsidP="001C4F22">
      <w:pPr>
        <w:pStyle w:val="PL"/>
      </w:pPr>
      <w:r w:rsidRPr="00B02A0B">
        <w:t xml:space="preserve">      &lt;xs:element name="mcdataBoolean" type="xs:boolean"/&gt;</w:t>
      </w:r>
    </w:p>
    <w:p w14:paraId="0CF0A43D" w14:textId="77777777" w:rsidR="001C4F22" w:rsidRPr="00B02A0B" w:rsidRDefault="001C4F22" w:rsidP="001C4F22">
      <w:pPr>
        <w:pStyle w:val="PL"/>
      </w:pPr>
      <w:r w:rsidRPr="00B02A0B">
        <w:t xml:space="preserve">      &lt;xs:any namespace="##other" processContents="lax"/&gt;</w:t>
      </w:r>
    </w:p>
    <w:p w14:paraId="06D96BA4" w14:textId="77777777" w:rsidR="001C4F22" w:rsidRPr="00B02A0B" w:rsidRDefault="001C4F22" w:rsidP="001C4F22">
      <w:pPr>
        <w:pStyle w:val="PL"/>
      </w:pPr>
      <w:r w:rsidRPr="00B02A0B">
        <w:t xml:space="preserve">      &lt;xs:element name="anyExt" type="mcdatainfo:anyExtType" minOccurs="0"/&gt;</w:t>
      </w:r>
    </w:p>
    <w:p w14:paraId="5E031DE3" w14:textId="77777777" w:rsidR="001C4F22" w:rsidRPr="00B02A0B" w:rsidRDefault="001C4F22" w:rsidP="001C4F22">
      <w:pPr>
        <w:pStyle w:val="PL"/>
      </w:pPr>
      <w:r w:rsidRPr="00B02A0B">
        <w:t xml:space="preserve">    &lt;/xs:choice&gt;</w:t>
      </w:r>
    </w:p>
    <w:p w14:paraId="389E66DB" w14:textId="77777777" w:rsidR="001C4F22" w:rsidRPr="00B02A0B" w:rsidRDefault="001C4F22" w:rsidP="001C4F22">
      <w:pPr>
        <w:pStyle w:val="PL"/>
      </w:pPr>
      <w:r w:rsidRPr="00B02A0B">
        <w:t xml:space="preserve">    &lt;xs:attribute name="type" type="mcdatainfo:protectionType"/&gt;</w:t>
      </w:r>
    </w:p>
    <w:p w14:paraId="2FDCADC9" w14:textId="77777777" w:rsidR="001C4F22" w:rsidRPr="00B02A0B" w:rsidRDefault="001C4F22" w:rsidP="001C4F22">
      <w:pPr>
        <w:pStyle w:val="PL"/>
      </w:pPr>
      <w:r w:rsidRPr="00B02A0B">
        <w:t xml:space="preserve">    &lt;xs:anyAttribute namespace="##any" processContents="lax"/&gt;</w:t>
      </w:r>
    </w:p>
    <w:p w14:paraId="4003C3C6" w14:textId="77777777" w:rsidR="001C4F22" w:rsidRDefault="001C4F22" w:rsidP="001C4F22">
      <w:pPr>
        <w:pStyle w:val="PL"/>
      </w:pPr>
      <w:r w:rsidRPr="00B02A0B">
        <w:t xml:space="preserve">  &lt;/xs:complexType&gt;</w:t>
      </w:r>
    </w:p>
    <w:p w14:paraId="6B7A4EE8" w14:textId="77777777" w:rsidR="001C4F22" w:rsidRDefault="001C4F22" w:rsidP="001C4F22">
      <w:pPr>
        <w:pStyle w:val="PL"/>
      </w:pPr>
    </w:p>
    <w:p w14:paraId="4E31FB2A"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xs:complexType</w:t>
      </w:r>
      <w:proofErr w:type="spellEnd"/>
      <w:r w:rsidRPr="00326D20">
        <w:rPr>
          <w:rFonts w:ascii="Courier New" w:hAnsi="Courier New"/>
          <w:sz w:val="16"/>
        </w:rPr>
        <w:t xml:space="preserve"> name="selected-user-profile-</w:t>
      </w:r>
      <w:proofErr w:type="spellStart"/>
      <w:r w:rsidRPr="00326D20">
        <w:rPr>
          <w:rFonts w:ascii="Courier New" w:hAnsi="Courier New"/>
          <w:sz w:val="16"/>
        </w:rPr>
        <w:t>indexType</w:t>
      </w:r>
      <w:proofErr w:type="spellEnd"/>
      <w:r w:rsidRPr="00326D20">
        <w:rPr>
          <w:rFonts w:ascii="Courier New" w:hAnsi="Courier New"/>
          <w:sz w:val="16"/>
        </w:rPr>
        <w:t>"&gt;</w:t>
      </w:r>
    </w:p>
    <w:p w14:paraId="6E7D4ED9"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xs:sequence</w:t>
      </w:r>
      <w:proofErr w:type="spellEnd"/>
      <w:r w:rsidRPr="00326D20">
        <w:rPr>
          <w:rFonts w:ascii="Courier New" w:hAnsi="Courier New"/>
          <w:sz w:val="16"/>
        </w:rPr>
        <w:t>&gt;</w:t>
      </w:r>
    </w:p>
    <w:p w14:paraId="5846DDCE"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xs:element</w:t>
      </w:r>
      <w:proofErr w:type="spellEnd"/>
      <w:r w:rsidRPr="00326D20">
        <w:rPr>
          <w:rFonts w:ascii="Courier New" w:hAnsi="Courier New"/>
          <w:sz w:val="16"/>
        </w:rPr>
        <w:t xml:space="preserve"> name="user-profile-index" type="</w:t>
      </w:r>
      <w:proofErr w:type="spellStart"/>
      <w:r w:rsidRPr="00326D20">
        <w:rPr>
          <w:rFonts w:ascii="Courier New" w:hAnsi="Courier New"/>
          <w:sz w:val="16"/>
        </w:rPr>
        <w:t>xs:nonNegativeInteger</w:t>
      </w:r>
      <w:proofErr w:type="spellEnd"/>
      <w:r w:rsidRPr="00326D20">
        <w:rPr>
          <w:rFonts w:ascii="Courier New" w:hAnsi="Courier New"/>
          <w:sz w:val="16"/>
        </w:rPr>
        <w:t>"/&gt;</w:t>
      </w:r>
    </w:p>
    <w:p w14:paraId="31B81528"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xs:any</w:t>
      </w:r>
      <w:proofErr w:type="spell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 xml:space="preserve">="lax" minOccurs="0" </w:t>
      </w:r>
      <w:proofErr w:type="spellStart"/>
      <w:r w:rsidRPr="00326D20">
        <w:rPr>
          <w:rFonts w:ascii="Courier New" w:hAnsi="Courier New"/>
          <w:sz w:val="16"/>
        </w:rPr>
        <w:t>maxOccurs</w:t>
      </w:r>
      <w:proofErr w:type="spellEnd"/>
      <w:r w:rsidRPr="00326D20">
        <w:rPr>
          <w:rFonts w:ascii="Courier New" w:hAnsi="Courier New"/>
          <w:sz w:val="16"/>
        </w:rPr>
        <w:t>="unbounded"/&gt;</w:t>
      </w:r>
    </w:p>
    <w:p w14:paraId="7E1079E4"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xs:sequence</w:t>
      </w:r>
      <w:proofErr w:type="spellEnd"/>
      <w:r w:rsidRPr="00326D20">
        <w:rPr>
          <w:rFonts w:ascii="Courier New" w:hAnsi="Courier New"/>
          <w:sz w:val="16"/>
        </w:rPr>
        <w:t>&gt;</w:t>
      </w:r>
    </w:p>
    <w:p w14:paraId="59212247" w14:textId="77777777" w:rsidR="001C4F22" w:rsidRPr="00326D20"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xs:anyAttribute</w:t>
      </w:r>
      <w:proofErr w:type="spellEnd"/>
      <w:r w:rsidRPr="00326D20">
        <w:rPr>
          <w:rFonts w:ascii="Courier New" w:hAnsi="Courier New"/>
          <w:sz w:val="16"/>
        </w:rPr>
        <w:t xml:space="preserve"> namespace="##any" </w:t>
      </w:r>
      <w:proofErr w:type="spellStart"/>
      <w:r w:rsidRPr="00326D20">
        <w:rPr>
          <w:rFonts w:ascii="Courier New" w:hAnsi="Courier New"/>
          <w:sz w:val="16"/>
        </w:rPr>
        <w:t>processContents</w:t>
      </w:r>
      <w:proofErr w:type="spellEnd"/>
      <w:r w:rsidRPr="00326D20">
        <w:rPr>
          <w:rFonts w:ascii="Courier New" w:hAnsi="Courier New"/>
          <w:sz w:val="16"/>
        </w:rPr>
        <w:t>="lax"/&gt;</w:t>
      </w:r>
    </w:p>
    <w:p w14:paraId="672CE0C5" w14:textId="77777777" w:rsidR="001C4F22" w:rsidRPr="007A4283" w:rsidRDefault="001C4F22" w:rsidP="001C4F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w:t>
      </w:r>
      <w:proofErr w:type="spellStart"/>
      <w:r w:rsidRPr="00326D20">
        <w:rPr>
          <w:rFonts w:ascii="Courier New" w:hAnsi="Courier New"/>
          <w:sz w:val="16"/>
        </w:rPr>
        <w:t>xs:complexType</w:t>
      </w:r>
      <w:proofErr w:type="spellEnd"/>
      <w:r w:rsidRPr="00326D20">
        <w:rPr>
          <w:rFonts w:ascii="Courier New" w:hAnsi="Courier New"/>
          <w:sz w:val="16"/>
        </w:rPr>
        <w:t>&gt;</w:t>
      </w:r>
    </w:p>
    <w:p w14:paraId="3FB7E3BF" w14:textId="77777777" w:rsidR="001C4F22" w:rsidRPr="00B02A0B" w:rsidRDefault="001C4F22" w:rsidP="001C4F22">
      <w:pPr>
        <w:pStyle w:val="PL"/>
      </w:pPr>
    </w:p>
    <w:p w14:paraId="0CA8EBBC" w14:textId="77777777" w:rsidR="001C4F22" w:rsidRPr="00B02A0B" w:rsidRDefault="001C4F22" w:rsidP="001C4F22">
      <w:pPr>
        <w:pStyle w:val="PL"/>
      </w:pPr>
      <w:r w:rsidRPr="00B02A0B">
        <w:t xml:space="preserve">  &lt;xs:complexType name="anyExtType"&gt;</w:t>
      </w:r>
    </w:p>
    <w:p w14:paraId="47683A80" w14:textId="77777777" w:rsidR="001C4F22" w:rsidRPr="00B02A0B" w:rsidRDefault="001C4F22" w:rsidP="001C4F22">
      <w:pPr>
        <w:pStyle w:val="PL"/>
      </w:pPr>
      <w:r w:rsidRPr="00B02A0B">
        <w:t xml:space="preserve">    &lt;xs:sequence&gt;</w:t>
      </w:r>
    </w:p>
    <w:p w14:paraId="04992AFA" w14:textId="77777777" w:rsidR="001C4F22" w:rsidRPr="00B02A0B" w:rsidRDefault="001C4F22" w:rsidP="001C4F22">
      <w:pPr>
        <w:pStyle w:val="PL"/>
      </w:pPr>
      <w:r w:rsidRPr="00B02A0B">
        <w:t xml:space="preserve">      &lt;xs:any namespace="##any" processContents="lax" minOccurs="0" maxOccurs="unbounded"/&gt;</w:t>
      </w:r>
    </w:p>
    <w:p w14:paraId="03127092" w14:textId="77777777" w:rsidR="001C4F22" w:rsidRPr="00B02A0B" w:rsidRDefault="001C4F22" w:rsidP="001C4F22">
      <w:pPr>
        <w:pStyle w:val="PL"/>
      </w:pPr>
      <w:r w:rsidRPr="00B02A0B">
        <w:t xml:space="preserve">    &lt;/xs:sequence&gt;</w:t>
      </w:r>
    </w:p>
    <w:p w14:paraId="757549E8" w14:textId="77777777" w:rsidR="001C4F22" w:rsidRDefault="001C4F22" w:rsidP="001C4F22">
      <w:pPr>
        <w:pStyle w:val="PL"/>
      </w:pPr>
      <w:r w:rsidRPr="00B02A0B">
        <w:t xml:space="preserve">  &lt;/xs:complexType&gt;</w:t>
      </w:r>
    </w:p>
    <w:p w14:paraId="2FA14451" w14:textId="77777777" w:rsidR="001C4F22" w:rsidRPr="00B02A0B" w:rsidRDefault="001C4F22" w:rsidP="001C4F22">
      <w:pPr>
        <w:pStyle w:val="PL"/>
      </w:pPr>
      <w:r>
        <w:t xml:space="preserve">  &lt;xs:element name="location-of-functional-alias-URI" type="mcdatainfo:contentType"/&gt;</w:t>
      </w:r>
    </w:p>
    <w:p w14:paraId="58C6ABB8" w14:textId="77777777" w:rsidR="001C4F22" w:rsidRDefault="001C4F22" w:rsidP="001C4F22">
      <w:pPr>
        <w:pStyle w:val="PL"/>
        <w:rPr>
          <w:ins w:id="31" w:author="Peter Beicht" w:date="2024-08-08T15:35:00Z"/>
        </w:rPr>
      </w:pPr>
    </w:p>
    <w:p w14:paraId="6ACED3B0" w14:textId="77777777" w:rsidR="00C54110" w:rsidRDefault="00C54110" w:rsidP="00C54110">
      <w:pPr>
        <w:pStyle w:val="PL"/>
        <w:rPr>
          <w:ins w:id="32" w:author="Peter Beicht" w:date="2024-08-08T15:36:00Z"/>
        </w:rPr>
      </w:pPr>
      <w:ins w:id="33" w:author="Peter Beicht" w:date="2024-08-08T15:36:00Z">
        <w:r>
          <w:t xml:space="preserve">  &lt;xs:element name="data-host" type="mcdatainfo:IPaddressInfoType"/&gt;</w:t>
        </w:r>
      </w:ins>
    </w:p>
    <w:p w14:paraId="1B9BF8FB" w14:textId="77777777" w:rsidR="00C54110" w:rsidRDefault="00C54110" w:rsidP="00C54110">
      <w:pPr>
        <w:pStyle w:val="PL"/>
        <w:rPr>
          <w:ins w:id="34" w:author="Peter Beicht" w:date="2024-08-08T15:36:00Z"/>
        </w:rPr>
      </w:pPr>
      <w:ins w:id="35" w:author="Peter Beicht" w:date="2024-08-08T15:36:00Z">
        <w:r>
          <w:t xml:space="preserve">  &lt;xs:element name="DNS-server" type="mcdatainfo:IPaddressInfoType"/&gt;</w:t>
        </w:r>
      </w:ins>
    </w:p>
    <w:p w14:paraId="49AB7A58" w14:textId="77777777" w:rsidR="00C54110" w:rsidRDefault="00C54110" w:rsidP="00C54110">
      <w:pPr>
        <w:pStyle w:val="PL"/>
        <w:rPr>
          <w:ins w:id="36" w:author="Peter Beicht" w:date="2024-08-08T15:36:00Z"/>
        </w:rPr>
      </w:pPr>
    </w:p>
    <w:p w14:paraId="52814E8B" w14:textId="77777777" w:rsidR="00C54110" w:rsidRPr="00326D20" w:rsidRDefault="00C54110" w:rsidP="00C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Peter Beicht" w:date="2024-08-08T15:36:00Z"/>
          <w:rFonts w:ascii="Courier New" w:hAnsi="Courier New"/>
          <w:sz w:val="16"/>
        </w:rPr>
      </w:pPr>
      <w:ins w:id="38" w:author="Peter Beicht" w:date="2024-08-08T15:36:00Z">
        <w:r w:rsidRPr="00326D20">
          <w:rPr>
            <w:rFonts w:ascii="Courier New" w:hAnsi="Courier New"/>
            <w:sz w:val="16"/>
          </w:rPr>
          <w:t xml:space="preserve">  &lt;</w:t>
        </w:r>
        <w:proofErr w:type="spellStart"/>
        <w:r w:rsidRPr="00326D20">
          <w:rPr>
            <w:rFonts w:ascii="Courier New" w:hAnsi="Courier New"/>
            <w:sz w:val="16"/>
          </w:rPr>
          <w:t>xs:complexType</w:t>
        </w:r>
        <w:proofErr w:type="spellEnd"/>
        <w:r w:rsidRPr="00326D20">
          <w:rPr>
            <w:rFonts w:ascii="Courier New" w:hAnsi="Courier New"/>
            <w:sz w:val="16"/>
          </w:rPr>
          <w:t xml:space="preserve"> name=</w:t>
        </w:r>
        <w:r w:rsidRPr="00B02A0B">
          <w:t>"</w:t>
        </w:r>
        <w:proofErr w:type="spellStart"/>
        <w:r>
          <w:rPr>
            <w:rFonts w:ascii="Courier New" w:hAnsi="Courier New"/>
            <w:sz w:val="16"/>
          </w:rPr>
          <w:t>IPaddressInfoType</w:t>
        </w:r>
        <w:proofErr w:type="spellEnd"/>
        <w:r w:rsidRPr="00B02A0B">
          <w:t>"</w:t>
        </w:r>
        <w:r w:rsidRPr="00326D20">
          <w:rPr>
            <w:rFonts w:ascii="Courier New" w:hAnsi="Courier New"/>
            <w:sz w:val="16"/>
          </w:rPr>
          <w:t>&gt;</w:t>
        </w:r>
      </w:ins>
    </w:p>
    <w:p w14:paraId="45AF1CC3" w14:textId="77777777" w:rsidR="00C54110" w:rsidRPr="00326D20" w:rsidRDefault="00C54110" w:rsidP="00C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Peter Beicht" w:date="2024-08-08T15:36:00Z"/>
          <w:rFonts w:ascii="Courier New" w:hAnsi="Courier New"/>
          <w:sz w:val="16"/>
        </w:rPr>
      </w:pPr>
      <w:ins w:id="40" w:author="Peter Beicht" w:date="2024-08-08T15:36:00Z">
        <w:r w:rsidRPr="00326D20">
          <w:rPr>
            <w:rFonts w:ascii="Courier New" w:hAnsi="Courier New"/>
            <w:sz w:val="16"/>
          </w:rPr>
          <w:t xml:space="preserve">    &lt;</w:t>
        </w:r>
        <w:proofErr w:type="spellStart"/>
        <w:r w:rsidRPr="00326D20">
          <w:rPr>
            <w:rFonts w:ascii="Courier New" w:hAnsi="Courier New"/>
            <w:sz w:val="16"/>
          </w:rPr>
          <w:t>xs:sequence</w:t>
        </w:r>
        <w:proofErr w:type="spellEnd"/>
        <w:r w:rsidRPr="00326D20">
          <w:rPr>
            <w:rFonts w:ascii="Courier New" w:hAnsi="Courier New"/>
            <w:sz w:val="16"/>
          </w:rPr>
          <w:t>&gt;</w:t>
        </w:r>
      </w:ins>
    </w:p>
    <w:p w14:paraId="69EF3EC0" w14:textId="77777777" w:rsidR="00C54110" w:rsidRDefault="00C54110" w:rsidP="00C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Peter Beicht" w:date="2024-08-08T15:36:00Z"/>
          <w:rFonts w:ascii="Courier New" w:hAnsi="Courier New"/>
          <w:sz w:val="16"/>
        </w:rPr>
      </w:pPr>
      <w:ins w:id="42" w:author="Peter Beicht" w:date="2024-08-08T15:36:00Z">
        <w:r w:rsidRPr="006704F8">
          <w:rPr>
            <w:rFonts w:ascii="Courier New" w:hAnsi="Courier New"/>
            <w:sz w:val="16"/>
          </w:rPr>
          <w:t xml:space="preserve"> </w:t>
        </w:r>
        <w:r>
          <w:rPr>
            <w:rFonts w:ascii="Courier New" w:hAnsi="Courier New"/>
            <w:sz w:val="16"/>
          </w:rPr>
          <w:t xml:space="preserve">    </w:t>
        </w:r>
        <w:r w:rsidRPr="006704F8">
          <w:rPr>
            <w:rFonts w:ascii="Courier New" w:hAnsi="Courier New"/>
            <w:sz w:val="16"/>
          </w:rPr>
          <w:t xml:space="preserve"> &lt;</w:t>
        </w:r>
        <w:proofErr w:type="spellStart"/>
        <w:r w:rsidRPr="006704F8">
          <w:rPr>
            <w:rFonts w:ascii="Courier New" w:hAnsi="Courier New"/>
            <w:sz w:val="16"/>
          </w:rPr>
          <w:t>xs:element</w:t>
        </w:r>
        <w:proofErr w:type="spellEnd"/>
        <w:r w:rsidRPr="006704F8">
          <w:rPr>
            <w:rFonts w:ascii="Courier New" w:hAnsi="Courier New"/>
            <w:sz w:val="16"/>
          </w:rPr>
          <w:t xml:space="preserve"> name=</w:t>
        </w:r>
        <w:r w:rsidRPr="00B02A0B">
          <w:t>"</w:t>
        </w:r>
        <w:proofErr w:type="spellStart"/>
        <w:r w:rsidRPr="006704F8">
          <w:rPr>
            <w:rFonts w:ascii="Courier New" w:hAnsi="Courier New"/>
            <w:sz w:val="16"/>
          </w:rPr>
          <w:t>I</w:t>
        </w:r>
        <w:r>
          <w:rPr>
            <w:rFonts w:ascii="Courier New" w:hAnsi="Courier New"/>
            <w:sz w:val="16"/>
          </w:rPr>
          <w:t>P</w:t>
        </w:r>
        <w:r w:rsidRPr="006704F8">
          <w:rPr>
            <w:rFonts w:ascii="Courier New" w:hAnsi="Courier New"/>
            <w:sz w:val="16"/>
          </w:rPr>
          <w:t>addressVersion</w:t>
        </w:r>
        <w:proofErr w:type="spellEnd"/>
        <w:r w:rsidRPr="00B02A0B">
          <w:t>"</w:t>
        </w:r>
        <w:r w:rsidRPr="006704F8">
          <w:rPr>
            <w:rFonts w:ascii="Courier New" w:hAnsi="Courier New"/>
            <w:sz w:val="16"/>
          </w:rPr>
          <w:t xml:space="preserve"> type=</w:t>
        </w:r>
        <w:r w:rsidRPr="00B02A0B">
          <w:t>"</w:t>
        </w:r>
        <w:proofErr w:type="spellStart"/>
        <w:r w:rsidRPr="006704F8">
          <w:rPr>
            <w:rFonts w:ascii="Courier New" w:hAnsi="Courier New"/>
            <w:sz w:val="16"/>
          </w:rPr>
          <w:t>mcdatainfo:IpaddressVersionType</w:t>
        </w:r>
        <w:proofErr w:type="spellEnd"/>
        <w:r w:rsidRPr="00B02A0B">
          <w:t>"</w:t>
        </w:r>
        <w:r w:rsidRPr="006704F8">
          <w:rPr>
            <w:rFonts w:ascii="Courier New" w:hAnsi="Courier New"/>
            <w:sz w:val="16"/>
          </w:rPr>
          <w:t>/&gt;</w:t>
        </w:r>
      </w:ins>
    </w:p>
    <w:p w14:paraId="1A474AC2" w14:textId="77777777" w:rsidR="00C54110" w:rsidRPr="00326D20" w:rsidRDefault="00C54110" w:rsidP="00C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Peter Beicht" w:date="2024-08-08T15:36:00Z"/>
          <w:rFonts w:ascii="Courier New" w:hAnsi="Courier New"/>
          <w:sz w:val="16"/>
        </w:rPr>
      </w:pPr>
      <w:ins w:id="44" w:author="Peter Beicht" w:date="2024-08-08T15:36:00Z">
        <w:r w:rsidRPr="00326D20">
          <w:rPr>
            <w:rFonts w:ascii="Courier New" w:hAnsi="Courier New"/>
            <w:sz w:val="16"/>
          </w:rPr>
          <w:t xml:space="preserve">      &lt;</w:t>
        </w:r>
        <w:proofErr w:type="spellStart"/>
        <w:r w:rsidRPr="00326D20">
          <w:rPr>
            <w:rFonts w:ascii="Courier New" w:hAnsi="Courier New"/>
            <w:sz w:val="16"/>
          </w:rPr>
          <w:t>xs:element</w:t>
        </w:r>
        <w:proofErr w:type="spellEnd"/>
        <w:r w:rsidRPr="00326D20">
          <w:rPr>
            <w:rFonts w:ascii="Courier New" w:hAnsi="Courier New"/>
            <w:sz w:val="16"/>
          </w:rPr>
          <w:t xml:space="preserve"> name=</w:t>
        </w:r>
        <w:r w:rsidRPr="00B02A0B">
          <w:t>"</w:t>
        </w:r>
        <w:proofErr w:type="spellStart"/>
        <w:r w:rsidRPr="009E5517">
          <w:rPr>
            <w:rFonts w:ascii="Courier New" w:hAnsi="Courier New"/>
            <w:sz w:val="16"/>
          </w:rPr>
          <w:t>I</w:t>
        </w:r>
        <w:r>
          <w:rPr>
            <w:rFonts w:ascii="Courier New" w:hAnsi="Courier New"/>
            <w:sz w:val="16"/>
          </w:rPr>
          <w:t>P</w:t>
        </w:r>
        <w:r w:rsidRPr="009E5517">
          <w:rPr>
            <w:rFonts w:ascii="Courier New" w:hAnsi="Courier New"/>
            <w:sz w:val="16"/>
          </w:rPr>
          <w:t>address</w:t>
        </w:r>
        <w:proofErr w:type="spellEnd"/>
        <w:r w:rsidRPr="00326D20">
          <w:rPr>
            <w:rFonts w:ascii="Courier New" w:hAnsi="Courier New"/>
            <w:sz w:val="16"/>
          </w:rPr>
          <w:t xml:space="preserve"> type=</w:t>
        </w:r>
        <w:r w:rsidRPr="00B02A0B">
          <w:t>"</w:t>
        </w:r>
        <w:proofErr w:type="spellStart"/>
        <w:r w:rsidRPr="00326D20">
          <w:rPr>
            <w:rFonts w:ascii="Courier New" w:hAnsi="Courier New"/>
            <w:sz w:val="16"/>
          </w:rPr>
          <w:t>xs:</w:t>
        </w:r>
        <w:r>
          <w:rPr>
            <w:rFonts w:ascii="Courier New" w:hAnsi="Courier New"/>
            <w:sz w:val="16"/>
          </w:rPr>
          <w:t>string</w:t>
        </w:r>
        <w:proofErr w:type="spellEnd"/>
        <w:r w:rsidRPr="00B02A0B">
          <w:t>"</w:t>
        </w:r>
        <w:r w:rsidRPr="00326D20">
          <w:rPr>
            <w:rFonts w:ascii="Courier New" w:hAnsi="Courier New"/>
            <w:sz w:val="16"/>
          </w:rPr>
          <w:t>/&gt;</w:t>
        </w:r>
      </w:ins>
    </w:p>
    <w:p w14:paraId="3C0BA362" w14:textId="77777777" w:rsidR="00C54110" w:rsidRPr="00326D20" w:rsidRDefault="00C54110" w:rsidP="00C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Peter Beicht" w:date="2024-08-08T15:36:00Z"/>
          <w:rFonts w:ascii="Courier New" w:hAnsi="Courier New"/>
          <w:sz w:val="16"/>
        </w:rPr>
      </w:pPr>
      <w:ins w:id="46" w:author="Peter Beicht" w:date="2024-08-08T15:36:00Z">
        <w:r w:rsidRPr="00326D20">
          <w:rPr>
            <w:rFonts w:ascii="Courier New" w:hAnsi="Courier New"/>
            <w:sz w:val="16"/>
          </w:rPr>
          <w:t xml:space="preserve">      &lt;</w:t>
        </w:r>
        <w:proofErr w:type="spellStart"/>
        <w:r w:rsidRPr="00326D20">
          <w:rPr>
            <w:rFonts w:ascii="Courier New" w:hAnsi="Courier New"/>
            <w:sz w:val="16"/>
          </w:rPr>
          <w:t>xs:any</w:t>
        </w:r>
        <w:proofErr w:type="spellEnd"/>
        <w:r w:rsidRPr="00326D20">
          <w:rPr>
            <w:rFonts w:ascii="Courier New" w:hAnsi="Courier New"/>
            <w:sz w:val="16"/>
          </w:rPr>
          <w:t xml:space="preserve"> namespace=</w:t>
        </w:r>
        <w:r w:rsidRPr="00B02A0B">
          <w:t>"</w:t>
        </w:r>
        <w:r w:rsidRPr="00326D20">
          <w:rPr>
            <w:rFonts w:ascii="Courier New" w:hAnsi="Courier New"/>
            <w:sz w:val="16"/>
          </w:rPr>
          <w:t xml:space="preserve">##any </w:t>
        </w:r>
        <w:proofErr w:type="spellStart"/>
        <w:r w:rsidRPr="00326D20">
          <w:rPr>
            <w:rFonts w:ascii="Courier New" w:hAnsi="Courier New"/>
            <w:sz w:val="16"/>
          </w:rPr>
          <w:t>processContents</w:t>
        </w:r>
        <w:proofErr w:type="spellEnd"/>
        <w:r w:rsidRPr="00326D20">
          <w:rPr>
            <w:rFonts w:ascii="Courier New" w:hAnsi="Courier New"/>
            <w:sz w:val="16"/>
          </w:rPr>
          <w:t>=</w:t>
        </w:r>
        <w:r w:rsidRPr="00B02A0B">
          <w:t>"</w:t>
        </w:r>
        <w:r w:rsidRPr="00326D20">
          <w:rPr>
            <w:rFonts w:ascii="Courier New" w:hAnsi="Courier New"/>
            <w:sz w:val="16"/>
          </w:rPr>
          <w:t>lax</w:t>
        </w:r>
        <w:r w:rsidRPr="00B02A0B">
          <w:t>"</w:t>
        </w:r>
        <w:r w:rsidRPr="00326D20">
          <w:rPr>
            <w:rFonts w:ascii="Courier New" w:hAnsi="Courier New"/>
            <w:sz w:val="16"/>
          </w:rPr>
          <w:t xml:space="preserve"> minOccurs=</w:t>
        </w:r>
        <w:r w:rsidRPr="00B02A0B">
          <w:t>"</w:t>
        </w:r>
        <w:r w:rsidRPr="00326D20">
          <w:rPr>
            <w:rFonts w:ascii="Courier New" w:hAnsi="Courier New"/>
            <w:sz w:val="16"/>
          </w:rPr>
          <w:t>0</w:t>
        </w:r>
        <w:r w:rsidRPr="00B02A0B">
          <w:t>"</w:t>
        </w:r>
        <w:r w:rsidRPr="00326D20">
          <w:rPr>
            <w:rFonts w:ascii="Courier New" w:hAnsi="Courier New"/>
            <w:sz w:val="16"/>
          </w:rPr>
          <w:t xml:space="preserve"> </w:t>
        </w:r>
        <w:proofErr w:type="spellStart"/>
        <w:r w:rsidRPr="00326D20">
          <w:rPr>
            <w:rFonts w:ascii="Courier New" w:hAnsi="Courier New"/>
            <w:sz w:val="16"/>
          </w:rPr>
          <w:t>maxOccurs</w:t>
        </w:r>
        <w:proofErr w:type="spellEnd"/>
        <w:r w:rsidRPr="00326D20">
          <w:rPr>
            <w:rFonts w:ascii="Courier New" w:hAnsi="Courier New"/>
            <w:sz w:val="16"/>
          </w:rPr>
          <w:t>=</w:t>
        </w:r>
        <w:r w:rsidRPr="00B02A0B">
          <w:t>"</w:t>
        </w:r>
        <w:r w:rsidRPr="00326D20">
          <w:rPr>
            <w:rFonts w:ascii="Courier New" w:hAnsi="Courier New"/>
            <w:sz w:val="16"/>
          </w:rPr>
          <w:t>unbounded</w:t>
        </w:r>
        <w:r w:rsidRPr="00B02A0B">
          <w:t>"</w:t>
        </w:r>
        <w:r w:rsidRPr="00326D20">
          <w:rPr>
            <w:rFonts w:ascii="Courier New" w:hAnsi="Courier New"/>
            <w:sz w:val="16"/>
          </w:rPr>
          <w:t>/&gt;</w:t>
        </w:r>
      </w:ins>
    </w:p>
    <w:p w14:paraId="2587B534" w14:textId="77777777" w:rsidR="00C54110" w:rsidRPr="00326D20" w:rsidRDefault="00C54110" w:rsidP="00C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Peter Beicht" w:date="2024-08-08T15:36:00Z"/>
          <w:rFonts w:ascii="Courier New" w:hAnsi="Courier New"/>
          <w:sz w:val="16"/>
        </w:rPr>
      </w:pPr>
      <w:ins w:id="48" w:author="Peter Beicht" w:date="2024-08-08T15:36:00Z">
        <w:r w:rsidRPr="00326D20">
          <w:rPr>
            <w:rFonts w:ascii="Courier New" w:hAnsi="Courier New"/>
            <w:sz w:val="16"/>
          </w:rPr>
          <w:t xml:space="preserve">    &lt;/</w:t>
        </w:r>
        <w:proofErr w:type="spellStart"/>
        <w:r w:rsidRPr="00326D20">
          <w:rPr>
            <w:rFonts w:ascii="Courier New" w:hAnsi="Courier New"/>
            <w:sz w:val="16"/>
          </w:rPr>
          <w:t>xs:sequence</w:t>
        </w:r>
        <w:proofErr w:type="spellEnd"/>
        <w:r w:rsidRPr="00326D20">
          <w:rPr>
            <w:rFonts w:ascii="Courier New" w:hAnsi="Courier New"/>
            <w:sz w:val="16"/>
          </w:rPr>
          <w:t>&gt;</w:t>
        </w:r>
      </w:ins>
    </w:p>
    <w:p w14:paraId="623F541F" w14:textId="77777777" w:rsidR="00C54110" w:rsidRPr="00326D20" w:rsidRDefault="00C54110" w:rsidP="00C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Peter Beicht" w:date="2024-08-08T15:36:00Z"/>
          <w:rFonts w:ascii="Courier New" w:hAnsi="Courier New"/>
          <w:sz w:val="16"/>
        </w:rPr>
      </w:pPr>
      <w:ins w:id="50" w:author="Peter Beicht" w:date="2024-08-08T15:36:00Z">
        <w:r w:rsidRPr="00326D20">
          <w:rPr>
            <w:rFonts w:ascii="Courier New" w:hAnsi="Courier New"/>
            <w:sz w:val="16"/>
          </w:rPr>
          <w:t xml:space="preserve">    &lt;</w:t>
        </w:r>
        <w:proofErr w:type="spellStart"/>
        <w:r w:rsidRPr="00326D20">
          <w:rPr>
            <w:rFonts w:ascii="Courier New" w:hAnsi="Courier New"/>
            <w:sz w:val="16"/>
          </w:rPr>
          <w:t>xs:anyAttribute</w:t>
        </w:r>
        <w:proofErr w:type="spellEnd"/>
        <w:r w:rsidRPr="00326D20">
          <w:rPr>
            <w:rFonts w:ascii="Courier New" w:hAnsi="Courier New"/>
            <w:sz w:val="16"/>
          </w:rPr>
          <w:t xml:space="preserve"> namespace=</w:t>
        </w:r>
        <w:r w:rsidRPr="00B02A0B">
          <w:t>"</w:t>
        </w:r>
        <w:r w:rsidRPr="00326D20">
          <w:rPr>
            <w:rFonts w:ascii="Courier New" w:hAnsi="Courier New"/>
            <w:sz w:val="16"/>
          </w:rPr>
          <w:t>##any</w:t>
        </w:r>
        <w:r>
          <w:rPr>
            <w:rFonts w:ascii="Courier New" w:hAnsi="Courier New"/>
            <w:sz w:val="16"/>
          </w:rPr>
          <w:t>”</w:t>
        </w:r>
        <w:r w:rsidRPr="00326D20">
          <w:rPr>
            <w:rFonts w:ascii="Courier New" w:hAnsi="Courier New"/>
            <w:sz w:val="16"/>
          </w:rPr>
          <w:t xml:space="preserve"> </w:t>
        </w:r>
        <w:proofErr w:type="spellStart"/>
        <w:r w:rsidRPr="00326D20">
          <w:rPr>
            <w:rFonts w:ascii="Courier New" w:hAnsi="Courier New"/>
            <w:sz w:val="16"/>
          </w:rPr>
          <w:t>processContents</w:t>
        </w:r>
        <w:proofErr w:type="spellEnd"/>
        <w:r w:rsidRPr="00326D20">
          <w:rPr>
            <w:rFonts w:ascii="Courier New" w:hAnsi="Courier New"/>
            <w:sz w:val="16"/>
          </w:rPr>
          <w:t>=</w:t>
        </w:r>
        <w:r w:rsidRPr="00B02A0B">
          <w:t>"</w:t>
        </w:r>
        <w:r w:rsidRPr="00326D20">
          <w:rPr>
            <w:rFonts w:ascii="Courier New" w:hAnsi="Courier New"/>
            <w:sz w:val="16"/>
          </w:rPr>
          <w:t>lax</w:t>
        </w:r>
        <w:r w:rsidRPr="00B02A0B">
          <w:t>"</w:t>
        </w:r>
        <w:r w:rsidRPr="00326D20">
          <w:rPr>
            <w:rFonts w:ascii="Courier New" w:hAnsi="Courier New"/>
            <w:sz w:val="16"/>
          </w:rPr>
          <w:t>/&gt;</w:t>
        </w:r>
      </w:ins>
    </w:p>
    <w:p w14:paraId="328B0700" w14:textId="77777777" w:rsidR="00C54110" w:rsidRPr="007A4283" w:rsidRDefault="00C54110" w:rsidP="00C541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Peter Beicht" w:date="2024-08-08T15:36:00Z"/>
          <w:rFonts w:ascii="Courier New" w:hAnsi="Courier New"/>
          <w:sz w:val="16"/>
        </w:rPr>
      </w:pPr>
      <w:ins w:id="52" w:author="Peter Beicht" w:date="2024-08-08T15:36:00Z">
        <w:r w:rsidRPr="00326D20">
          <w:rPr>
            <w:rFonts w:ascii="Courier New" w:hAnsi="Courier New"/>
            <w:sz w:val="16"/>
          </w:rPr>
          <w:t xml:space="preserve">  &lt;/</w:t>
        </w:r>
        <w:proofErr w:type="spellStart"/>
        <w:r w:rsidRPr="00326D20">
          <w:rPr>
            <w:rFonts w:ascii="Courier New" w:hAnsi="Courier New"/>
            <w:sz w:val="16"/>
          </w:rPr>
          <w:t>xs:complexType</w:t>
        </w:r>
        <w:proofErr w:type="spellEnd"/>
        <w:r w:rsidRPr="00326D20">
          <w:rPr>
            <w:rFonts w:ascii="Courier New" w:hAnsi="Courier New"/>
            <w:sz w:val="16"/>
          </w:rPr>
          <w:t>&gt;</w:t>
        </w:r>
      </w:ins>
    </w:p>
    <w:p w14:paraId="1A984765" w14:textId="77777777" w:rsidR="00C54110" w:rsidRDefault="00C54110" w:rsidP="00C54110">
      <w:pPr>
        <w:pStyle w:val="PL"/>
        <w:rPr>
          <w:ins w:id="53" w:author="Peter Beicht" w:date="2024-08-08T15:36:00Z"/>
        </w:rPr>
      </w:pPr>
    </w:p>
    <w:p w14:paraId="5EF7B09A" w14:textId="77777777" w:rsidR="00C54110" w:rsidRDefault="00C54110" w:rsidP="00C54110">
      <w:pPr>
        <w:pStyle w:val="PL"/>
        <w:rPr>
          <w:ins w:id="54" w:author="Peter Beicht" w:date="2024-08-08T15:36:00Z"/>
        </w:rPr>
      </w:pPr>
      <w:ins w:id="55" w:author="Peter Beicht" w:date="2024-08-08T15:36:00Z">
        <w:r>
          <w:lastRenderedPageBreak/>
          <w:t xml:space="preserve">  &lt;xs:simpleType name=</w:t>
        </w:r>
        <w:r w:rsidRPr="00B02A0B">
          <w:t>"</w:t>
        </w:r>
        <w:r>
          <w:t>IPaddressVersionType</w:t>
        </w:r>
        <w:r w:rsidRPr="00B02A0B">
          <w:t>"</w:t>
        </w:r>
        <w:r>
          <w:t>&gt;</w:t>
        </w:r>
      </w:ins>
    </w:p>
    <w:p w14:paraId="5F3EE5A6" w14:textId="77777777" w:rsidR="00C54110" w:rsidRDefault="00C54110" w:rsidP="00C54110">
      <w:pPr>
        <w:pStyle w:val="PL"/>
        <w:rPr>
          <w:ins w:id="56" w:author="Peter Beicht" w:date="2024-08-08T15:36:00Z"/>
        </w:rPr>
      </w:pPr>
      <w:ins w:id="57" w:author="Peter Beicht" w:date="2024-08-08T15:36:00Z">
        <w:r>
          <w:t xml:space="preserve">    &lt;xs:restriction base=</w:t>
        </w:r>
        <w:r w:rsidRPr="00B02A0B">
          <w:t>"</w:t>
        </w:r>
        <w:r>
          <w:t>xs:string</w:t>
        </w:r>
        <w:r w:rsidRPr="00B02A0B">
          <w:t>"</w:t>
        </w:r>
        <w:r>
          <w:t>&gt;</w:t>
        </w:r>
      </w:ins>
    </w:p>
    <w:p w14:paraId="0AFD0C1E" w14:textId="77777777" w:rsidR="00C54110" w:rsidRDefault="00C54110" w:rsidP="00C54110">
      <w:pPr>
        <w:pStyle w:val="PL"/>
        <w:rPr>
          <w:ins w:id="58" w:author="Peter Beicht" w:date="2024-08-08T15:36:00Z"/>
        </w:rPr>
      </w:pPr>
      <w:ins w:id="59" w:author="Peter Beicht" w:date="2024-08-08T15:36:00Z">
        <w:r>
          <w:t xml:space="preserve">       &lt;xs:enumeration value=</w:t>
        </w:r>
        <w:r w:rsidRPr="00B02A0B">
          <w:t>"</w:t>
        </w:r>
        <w:r w:rsidRPr="00230D1C">
          <w:rPr>
            <w:lang w:eastAsia="ko-KR"/>
          </w:rPr>
          <w:t>I</w:t>
        </w:r>
        <w:r>
          <w:rPr>
            <w:lang w:eastAsia="ko-KR"/>
          </w:rPr>
          <w:t>P</w:t>
        </w:r>
        <w:r w:rsidRPr="00230D1C">
          <w:rPr>
            <w:lang w:eastAsia="ko-KR"/>
          </w:rPr>
          <w:t>v</w:t>
        </w:r>
        <w:r>
          <w:rPr>
            <w:lang w:eastAsia="ko-KR"/>
          </w:rPr>
          <w:t>4</w:t>
        </w:r>
        <w:r w:rsidRPr="00B02A0B">
          <w:t>"</w:t>
        </w:r>
        <w:r>
          <w:t>/&gt;</w:t>
        </w:r>
      </w:ins>
    </w:p>
    <w:p w14:paraId="28C68336" w14:textId="74C4B8EA" w:rsidR="00C54110" w:rsidRDefault="00C54110" w:rsidP="00C54110">
      <w:pPr>
        <w:pStyle w:val="PL"/>
        <w:rPr>
          <w:ins w:id="60" w:author="Peter Beicht" w:date="2024-08-08T15:36:00Z"/>
        </w:rPr>
      </w:pPr>
      <w:ins w:id="61" w:author="Peter Beicht" w:date="2024-08-08T15:36:00Z">
        <w:r>
          <w:t xml:space="preserve">       &lt;xs:enumeration value=</w:t>
        </w:r>
        <w:r w:rsidRPr="00B02A0B">
          <w:t>"</w:t>
        </w:r>
        <w:r w:rsidRPr="00230D1C">
          <w:rPr>
            <w:lang w:eastAsia="ko-KR"/>
          </w:rPr>
          <w:t>I</w:t>
        </w:r>
        <w:r>
          <w:rPr>
            <w:lang w:eastAsia="ko-KR"/>
          </w:rPr>
          <w:t>P</w:t>
        </w:r>
        <w:r w:rsidRPr="00230D1C">
          <w:rPr>
            <w:lang w:eastAsia="ko-KR"/>
          </w:rPr>
          <w:t>v6</w:t>
        </w:r>
        <w:r w:rsidRPr="00B02A0B">
          <w:t>"</w:t>
        </w:r>
        <w:r>
          <w:t>/&gt;</w:t>
        </w:r>
      </w:ins>
    </w:p>
    <w:p w14:paraId="62A47DD1" w14:textId="77777777" w:rsidR="00C54110" w:rsidRDefault="00C54110" w:rsidP="00C54110">
      <w:pPr>
        <w:pStyle w:val="PL"/>
        <w:rPr>
          <w:ins w:id="62" w:author="Peter Beicht" w:date="2024-08-08T15:36:00Z"/>
        </w:rPr>
      </w:pPr>
      <w:ins w:id="63" w:author="Peter Beicht" w:date="2024-08-08T15:36:00Z">
        <w:r>
          <w:t xml:space="preserve">    &lt;/xs:restriction&gt;</w:t>
        </w:r>
      </w:ins>
    </w:p>
    <w:p w14:paraId="5B7B948A" w14:textId="77777777" w:rsidR="00C54110" w:rsidRPr="009A262B" w:rsidRDefault="00C54110" w:rsidP="00C54110">
      <w:pPr>
        <w:pStyle w:val="PL"/>
        <w:rPr>
          <w:ins w:id="64" w:author="Peter Beicht" w:date="2024-08-08T15:36:00Z"/>
        </w:rPr>
      </w:pPr>
      <w:ins w:id="65" w:author="Peter Beicht" w:date="2024-08-08T15:36:00Z">
        <w:r>
          <w:t xml:space="preserve">  &lt;/xs:simpleType&gt;</w:t>
        </w:r>
        <w:r w:rsidRPr="00B02A0B">
          <w:t>"</w:t>
        </w:r>
      </w:ins>
    </w:p>
    <w:p w14:paraId="6F5984B5" w14:textId="77777777" w:rsidR="00241E71" w:rsidRPr="00B02A0B" w:rsidRDefault="00241E71" w:rsidP="001C4F22">
      <w:pPr>
        <w:pStyle w:val="PL"/>
      </w:pPr>
    </w:p>
    <w:p w14:paraId="58B698F2" w14:textId="77777777" w:rsidR="001C4F22" w:rsidRPr="00B02A0B" w:rsidRDefault="001C4F22" w:rsidP="001C4F22">
      <w:pPr>
        <w:pStyle w:val="PL"/>
      </w:pPr>
      <w:r w:rsidRPr="00B02A0B">
        <w:t>&lt;/xs:schema&gt;</w:t>
      </w:r>
    </w:p>
    <w:p w14:paraId="342D9920" w14:textId="77777777" w:rsidR="00721BC1" w:rsidRDefault="00721BC1">
      <w:pPr>
        <w:rPr>
          <w:noProof/>
        </w:rPr>
      </w:pPr>
    </w:p>
    <w:p w14:paraId="1427C0A4" w14:textId="77777777" w:rsidR="00B40EC4" w:rsidRPr="00365745" w:rsidRDefault="00B40EC4" w:rsidP="00B40E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65745">
        <w:rPr>
          <w:rFonts w:ascii="Arial" w:hAnsi="Arial" w:cs="Arial"/>
          <w:color w:val="0000FF"/>
          <w:sz w:val="28"/>
          <w:szCs w:val="28"/>
        </w:rPr>
        <w:t>* * * Next Change * * * *</w:t>
      </w:r>
    </w:p>
    <w:p w14:paraId="5E7B6652" w14:textId="77777777" w:rsidR="00B40EC4" w:rsidRDefault="00B40EC4">
      <w:pPr>
        <w:rPr>
          <w:noProof/>
        </w:rPr>
      </w:pPr>
    </w:p>
    <w:p w14:paraId="489C6CAE" w14:textId="77777777" w:rsidR="00365745" w:rsidRPr="00B02A0B" w:rsidRDefault="00365745" w:rsidP="00365745">
      <w:pPr>
        <w:pStyle w:val="berschrift2"/>
      </w:pPr>
      <w:bookmarkStart w:id="66" w:name="_Toc20215959"/>
      <w:bookmarkStart w:id="67" w:name="_Toc27496515"/>
      <w:bookmarkStart w:id="68" w:name="_Toc36108316"/>
      <w:bookmarkStart w:id="69" w:name="_Toc44599096"/>
      <w:bookmarkStart w:id="70" w:name="_Toc44602983"/>
      <w:bookmarkStart w:id="71" w:name="_Toc45198160"/>
      <w:bookmarkStart w:id="72" w:name="_Toc45696193"/>
      <w:bookmarkStart w:id="73" w:name="_Toc51851687"/>
      <w:bookmarkStart w:id="74" w:name="_Toc92225348"/>
      <w:bookmarkStart w:id="75" w:name="_Toc171586885"/>
      <w:r w:rsidRPr="00B02A0B">
        <w:rPr>
          <w:lang w:eastAsia="zh-CN"/>
        </w:rPr>
        <w:t>D</w:t>
      </w:r>
      <w:r w:rsidRPr="00B02A0B">
        <w:t>.</w:t>
      </w:r>
      <w:r w:rsidRPr="00B02A0B">
        <w:rPr>
          <w:lang w:eastAsia="zh-CN"/>
        </w:rPr>
        <w:t>1</w:t>
      </w:r>
      <w:r w:rsidRPr="00B02A0B">
        <w:t>.3</w:t>
      </w:r>
      <w:r w:rsidRPr="00B02A0B">
        <w:tab/>
        <w:t>Semantic</w:t>
      </w:r>
      <w:bookmarkEnd w:id="66"/>
      <w:bookmarkEnd w:id="67"/>
      <w:bookmarkEnd w:id="68"/>
      <w:bookmarkEnd w:id="69"/>
      <w:bookmarkEnd w:id="70"/>
      <w:bookmarkEnd w:id="71"/>
      <w:bookmarkEnd w:id="72"/>
      <w:bookmarkEnd w:id="73"/>
      <w:bookmarkEnd w:id="74"/>
      <w:bookmarkEnd w:id="75"/>
    </w:p>
    <w:p w14:paraId="340218B7" w14:textId="77777777" w:rsidR="00365745" w:rsidRPr="00B02A0B" w:rsidRDefault="00365745" w:rsidP="00365745">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4F7B0596" w14:textId="77777777" w:rsidR="00365745" w:rsidRPr="00B02A0B" w:rsidRDefault="00365745" w:rsidP="00365745">
      <w:pPr>
        <w:pStyle w:val="NO"/>
      </w:pPr>
      <w:r w:rsidRPr="00B02A0B">
        <w:t>NOTE 1:</w:t>
      </w:r>
      <w:r w:rsidRPr="00B02A0B">
        <w:tab/>
        <w:t xml:space="preserve">The </w:t>
      </w:r>
      <w:proofErr w:type="spellStart"/>
      <w:r w:rsidRPr="00B02A0B">
        <w:t>subelements</w:t>
      </w:r>
      <w:proofErr w:type="spellEnd"/>
      <w:r w:rsidRPr="00B02A0B">
        <w:t xml:space="preserve"> of the &lt;</w:t>
      </w:r>
      <w:proofErr w:type="spellStart"/>
      <w:r w:rsidRPr="00B02A0B">
        <w:t>mcdata</w:t>
      </w:r>
      <w:proofErr w:type="spellEnd"/>
      <w:r w:rsidRPr="00B02A0B">
        <w:t>-info&gt;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w:t>
      </w:r>
      <w:proofErr w:type="spellStart"/>
      <w:r w:rsidRPr="00B02A0B">
        <w:t>mcdata</w:t>
      </w:r>
      <w:proofErr w:type="spellEnd"/>
      <w:r w:rsidRPr="00B02A0B">
        <w:t>-info&gt; element</w:t>
      </w:r>
    </w:p>
    <w:p w14:paraId="3D9234EB" w14:textId="77777777" w:rsidR="00365745" w:rsidRPr="00B02A0B" w:rsidRDefault="00365745" w:rsidP="00365745">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2D04E4A7" w14:textId="77777777" w:rsidR="00365745" w:rsidRPr="00B02A0B" w:rsidRDefault="00365745" w:rsidP="00365745">
      <w:pPr>
        <w:pStyle w:val="B1"/>
      </w:pPr>
      <w:r w:rsidRPr="00B02A0B">
        <w:t>1)</w:t>
      </w:r>
      <w:r w:rsidRPr="00B02A0B">
        <w:tab/>
        <w:t>the &lt;</w:t>
      </w:r>
      <w:proofErr w:type="spellStart"/>
      <w:r w:rsidRPr="00B02A0B">
        <w:t>mcdata</w:t>
      </w:r>
      <w:proofErr w:type="spellEnd"/>
      <w:r w:rsidRPr="00B02A0B">
        <w:t>-access-token&gt;,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-controller-psi&gt;,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-calling-group-id&gt;, &lt;alert-</w:t>
      </w:r>
      <w:proofErr w:type="spellStart"/>
      <w:r w:rsidRPr="00B02A0B">
        <w:t>ind</w:t>
      </w:r>
      <w:proofErr w:type="spellEnd"/>
      <w:r w:rsidRPr="00B02A0B">
        <w:t>&gt;, &lt;originated-by&gt;, &lt;</w:t>
      </w:r>
      <w:proofErr w:type="spellStart"/>
      <w:r w:rsidRPr="00B02A0B">
        <w:t>mcdata</w:t>
      </w:r>
      <w:proofErr w:type="spellEnd"/>
      <w:r w:rsidRPr="00B02A0B">
        <w:t>-client-id&gt;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 &lt;partner-</w:t>
      </w:r>
      <w:proofErr w:type="spellStart"/>
      <w:r>
        <w:rPr>
          <w:lang w:val="en-US"/>
        </w:rPr>
        <w:t>mcdata</w:t>
      </w:r>
      <w:proofErr w:type="spellEnd"/>
      <w:r>
        <w:rPr>
          <w:lang w:val="en-US"/>
        </w:rPr>
        <w:t xml:space="preserve">-id&gt; </w:t>
      </w:r>
      <w:bookmarkStart w:id="76" w:name="_Hlk155810019"/>
      <w:r>
        <w:rPr>
          <w:lang w:val="en-US"/>
        </w:rPr>
        <w:t>,&lt;migration-auth-result&gt;</w:t>
      </w:r>
      <w:bookmarkEnd w:id="76"/>
      <w:r>
        <w:rPr>
          <w:lang w:val="en-US"/>
        </w:rPr>
        <w:t xml:space="preserve"> ,&lt;selected-user-profile-index&gt;, and &lt;primary-</w:t>
      </w:r>
      <w:proofErr w:type="spellStart"/>
      <w:r>
        <w:rPr>
          <w:lang w:val="en-US"/>
        </w:rPr>
        <w:t>mcdata</w:t>
      </w:r>
      <w:proofErr w:type="spellEnd"/>
      <w:r>
        <w:rPr>
          <w:lang w:val="en-US"/>
        </w:rPr>
        <w:t>-id&gt; elements</w:t>
      </w:r>
      <w:r w:rsidRPr="00B02A0B">
        <w:t xml:space="preserve"> can be included with encrypted content;</w:t>
      </w:r>
    </w:p>
    <w:p w14:paraId="2FC4A6DF" w14:textId="77777777" w:rsidR="00365745" w:rsidRPr="00B02A0B" w:rsidRDefault="00365745" w:rsidP="00365745">
      <w:pPr>
        <w:pStyle w:val="B1"/>
      </w:pPr>
      <w:r w:rsidRPr="00B02A0B">
        <w:t>2)</w:t>
      </w:r>
      <w:r w:rsidRPr="00B02A0B">
        <w:tab/>
        <w:t>for each element in 1) that is included with content that is not encrypted:</w:t>
      </w:r>
    </w:p>
    <w:p w14:paraId="26428870" w14:textId="77777777" w:rsidR="00365745" w:rsidRPr="00B02A0B" w:rsidRDefault="00365745" w:rsidP="00365745">
      <w:pPr>
        <w:pStyle w:val="B2"/>
      </w:pPr>
      <w:r w:rsidRPr="00B02A0B">
        <w:t>a)</w:t>
      </w:r>
      <w:r w:rsidRPr="00B02A0B">
        <w:tab/>
        <w:t>the element has the "type" attribute set to "Normal";</w:t>
      </w:r>
    </w:p>
    <w:p w14:paraId="6178F8D7" w14:textId="77777777" w:rsidR="00365745" w:rsidRPr="00B02A0B" w:rsidRDefault="00365745" w:rsidP="00365745">
      <w:pPr>
        <w:pStyle w:val="B2"/>
      </w:pPr>
      <w:r w:rsidRPr="00B02A0B">
        <w:t>b)</w:t>
      </w:r>
      <w:r w:rsidRPr="00B02A0B">
        <w:tab/>
        <w:t>if the element is the &lt;</w:t>
      </w:r>
      <w:proofErr w:type="spellStart"/>
      <w:r w:rsidRPr="00B02A0B">
        <w:t>mcdata</w:t>
      </w:r>
      <w:proofErr w:type="spellEnd"/>
      <w:r w:rsidRPr="00B02A0B">
        <w:t>-request-</w:t>
      </w:r>
      <w:proofErr w:type="spellStart"/>
      <w:r w:rsidRPr="00B02A0B">
        <w:t>uri</w:t>
      </w:r>
      <w:proofErr w:type="spellEnd"/>
      <w:r w:rsidRPr="00B02A0B">
        <w:t>&gt;, &lt;</w:t>
      </w:r>
      <w:proofErr w:type="spellStart"/>
      <w:r w:rsidRPr="00B02A0B">
        <w:t>mcdata</w:t>
      </w:r>
      <w:proofErr w:type="spellEnd"/>
      <w:r w:rsidRPr="00B02A0B">
        <w:t xml:space="preserve">-calling-user-id&gt;, </w:t>
      </w:r>
      <w:r w:rsidRPr="00B02A0B">
        <w:rPr>
          <w:noProof/>
        </w:rPr>
        <w:t>&lt;</w:t>
      </w:r>
      <w:proofErr w:type="spellStart"/>
      <w:r w:rsidRPr="00B02A0B">
        <w:t>mcdata</w:t>
      </w:r>
      <w:proofErr w:type="spellEnd"/>
      <w:r w:rsidRPr="00B02A0B">
        <w:t>-called-party-id&gt;, &lt;</w:t>
      </w:r>
      <w:proofErr w:type="spellStart"/>
      <w:r w:rsidRPr="00B02A0B">
        <w:t>mcdata</w:t>
      </w:r>
      <w:proofErr w:type="spellEnd"/>
      <w:r w:rsidRPr="00B02A0B">
        <w:t xml:space="preserve">-calling-group-id&gt;, &lt;originated-by&gt; </w:t>
      </w:r>
      <w:r w:rsidRPr="00B02A0B">
        <w:rPr>
          <w:lang w:val="en-US"/>
        </w:rPr>
        <w:t>&lt;functional-alias-URI&gt;</w:t>
      </w:r>
      <w:r>
        <w:rPr>
          <w:lang w:val="en-US"/>
        </w:rPr>
        <w:t xml:space="preserve">, </w:t>
      </w:r>
      <w:r w:rsidRPr="00A13F78">
        <w:rPr>
          <w:lang w:val="en-US"/>
        </w:rPr>
        <w:t>&lt;called-functional-alias-URI&gt;</w:t>
      </w:r>
      <w:r>
        <w:rPr>
          <w:lang w:val="en-US"/>
        </w:rPr>
        <w:t>, &lt;partner-</w:t>
      </w:r>
      <w:proofErr w:type="spellStart"/>
      <w:r>
        <w:rPr>
          <w:lang w:val="en-US"/>
        </w:rPr>
        <w:t>mcdata</w:t>
      </w:r>
      <w:proofErr w:type="spellEnd"/>
      <w:r>
        <w:rPr>
          <w:lang w:val="en-US"/>
        </w:rPr>
        <w:t>-id&gt;, or &lt;primary-</w:t>
      </w:r>
      <w:proofErr w:type="spellStart"/>
      <w:r>
        <w:rPr>
          <w:lang w:val="en-US"/>
        </w:rPr>
        <w:t>mcdata</w:t>
      </w:r>
      <w:proofErr w:type="spellEnd"/>
      <w:r>
        <w:rPr>
          <w:lang w:val="en-US"/>
        </w:rPr>
        <w:t xml:space="preserve">-id&gt; element, </w:t>
      </w:r>
      <w:r w:rsidRPr="00B02A0B">
        <w:t>then the &lt;</w:t>
      </w:r>
      <w:proofErr w:type="spellStart"/>
      <w:r w:rsidRPr="00B02A0B">
        <w:t>mcdataURI</w:t>
      </w:r>
      <w:proofErr w:type="spellEnd"/>
      <w:r w:rsidRPr="00B02A0B">
        <w:t>&gt; element is included;</w:t>
      </w:r>
    </w:p>
    <w:p w14:paraId="78EF4D3C" w14:textId="77777777" w:rsidR="00365745" w:rsidRPr="00B02A0B" w:rsidRDefault="00365745" w:rsidP="00365745">
      <w:pPr>
        <w:pStyle w:val="B2"/>
      </w:pPr>
      <w:r w:rsidRPr="00B02A0B">
        <w:t>c)</w:t>
      </w:r>
      <w:r w:rsidRPr="00B02A0B">
        <w:tab/>
        <w:t>if the element is the &lt;</w:t>
      </w:r>
      <w:proofErr w:type="spellStart"/>
      <w:r w:rsidRPr="00B02A0B">
        <w:t>mcdata</w:t>
      </w:r>
      <w:proofErr w:type="spellEnd"/>
      <w:r w:rsidRPr="00B02A0B">
        <w:t>-access-token&gt; or &lt;</w:t>
      </w:r>
      <w:proofErr w:type="spellStart"/>
      <w:r w:rsidRPr="00B02A0B">
        <w:t>mcdata</w:t>
      </w:r>
      <w:proofErr w:type="spellEnd"/>
      <w:r w:rsidRPr="00B02A0B">
        <w:t>-client-id&gt;, then the &lt;</w:t>
      </w:r>
      <w:proofErr w:type="spellStart"/>
      <w:r w:rsidRPr="00B02A0B">
        <w:t>mcdataString</w:t>
      </w:r>
      <w:proofErr w:type="spellEnd"/>
      <w:r w:rsidRPr="00B02A0B">
        <w:t>&gt; element is included;</w:t>
      </w:r>
    </w:p>
    <w:p w14:paraId="0F72DDAD" w14:textId="77777777" w:rsidR="00365745" w:rsidRDefault="00365745" w:rsidP="00365745">
      <w:pPr>
        <w:pStyle w:val="B2"/>
        <w:rPr>
          <w:lang w:val="en-US"/>
        </w:rPr>
      </w:pPr>
      <w:r w:rsidRPr="00B02A0B">
        <w:t>d)</w:t>
      </w:r>
      <w:r w:rsidRPr="00B02A0B">
        <w:tab/>
        <w:t>if the element is &lt;alert-</w:t>
      </w:r>
      <w:proofErr w:type="spellStart"/>
      <w:r w:rsidRPr="00B02A0B">
        <w:t>ind</w:t>
      </w:r>
      <w:proofErr w:type="spellEnd"/>
      <w:r w:rsidRPr="00B02A0B">
        <w:t>&gt;</w:t>
      </w:r>
      <w:r w:rsidRPr="004332E7">
        <w:t xml:space="preserve"> </w:t>
      </w:r>
      <w:r>
        <w:t>or &lt;migration-auth-result&gt;</w:t>
      </w:r>
      <w:r w:rsidRPr="00B02A0B">
        <w:t>, then the &lt;</w:t>
      </w:r>
      <w:proofErr w:type="spellStart"/>
      <w:r w:rsidRPr="00B02A0B">
        <w:t>mcdataBoolean</w:t>
      </w:r>
      <w:proofErr w:type="spellEnd"/>
      <w:r w:rsidRPr="00B02A0B">
        <w:t>&gt; element is included;</w:t>
      </w:r>
      <w:r w:rsidRPr="00B02A0B">
        <w:rPr>
          <w:lang w:val="en-US"/>
        </w:rPr>
        <w:t xml:space="preserve"> and</w:t>
      </w:r>
    </w:p>
    <w:p w14:paraId="44AEF875" w14:textId="77777777" w:rsidR="00365745" w:rsidRPr="00B02A0B" w:rsidRDefault="00365745" w:rsidP="00365745">
      <w:pPr>
        <w:pStyle w:val="B2"/>
        <w:rPr>
          <w:lang w:val="en-US"/>
        </w:rPr>
      </w:pPr>
      <w:r>
        <w:t>e)</w:t>
      </w:r>
      <w:r>
        <w:tab/>
        <w:t>if the element is &lt;selected-user-profile-index&gt;</w:t>
      </w:r>
      <w:r w:rsidRPr="008E6DF7">
        <w:t xml:space="preserve">, </w:t>
      </w:r>
      <w:r>
        <w:t>then the &lt;</w:t>
      </w:r>
      <w:r w:rsidRPr="003371C5">
        <w:t>user-profile-index</w:t>
      </w:r>
      <w:r>
        <w:t>&gt; element is included; and</w:t>
      </w:r>
    </w:p>
    <w:p w14:paraId="077E8CB4" w14:textId="77777777" w:rsidR="00365745" w:rsidRPr="00B02A0B" w:rsidRDefault="00365745" w:rsidP="00365745">
      <w:pPr>
        <w:pStyle w:val="B1"/>
      </w:pPr>
      <w:r w:rsidRPr="00B02A0B">
        <w:t>3)</w:t>
      </w:r>
      <w:r w:rsidRPr="00B02A0B">
        <w:tab/>
        <w:t>for each element in 1) that is included with content that is encrypted:</w:t>
      </w:r>
    </w:p>
    <w:p w14:paraId="1CE893F5" w14:textId="77777777" w:rsidR="00365745" w:rsidRPr="00B02A0B" w:rsidRDefault="00365745" w:rsidP="00365745">
      <w:pPr>
        <w:pStyle w:val="B2"/>
      </w:pPr>
      <w:r w:rsidRPr="00B02A0B">
        <w:rPr>
          <w:rFonts w:eastAsia="Gulim"/>
        </w:rPr>
        <w:t>a)</w:t>
      </w:r>
      <w:r w:rsidRPr="00B02A0B">
        <w:rPr>
          <w:rFonts w:eastAsia="Gulim"/>
        </w:rPr>
        <w:tab/>
      </w:r>
      <w:r w:rsidRPr="00B02A0B">
        <w:t>the element has the "type" attribute set to "Encrypted";</w:t>
      </w:r>
    </w:p>
    <w:p w14:paraId="2180EB2F" w14:textId="77777777" w:rsidR="00365745" w:rsidRPr="00B02A0B" w:rsidRDefault="00365745" w:rsidP="00365745">
      <w:pPr>
        <w:pStyle w:val="B2"/>
      </w:pPr>
      <w:bookmarkStart w:id="77" w:name="_PERM_MCCTEMPBM_CRPT04560019___5"/>
      <w:r w:rsidRPr="00B02A0B">
        <w:t>b)</w:t>
      </w:r>
      <w:r w:rsidRPr="00B02A0B">
        <w:tab/>
        <w:t>the &lt;</w:t>
      </w:r>
      <w:proofErr w:type="spellStart"/>
      <w:r w:rsidRPr="00B02A0B">
        <w:t>xenc:EncryptedData</w:t>
      </w:r>
      <w:proofErr w:type="spellEnd"/>
      <w:r w:rsidRPr="00B02A0B">
        <w:t>&gt; element from the "</w:t>
      </w:r>
      <w:hyperlink r:id="rId12" w:history="1">
        <w:r w:rsidRPr="00B02A0B">
          <w:rPr>
            <w:rStyle w:val="Hyperlink"/>
            <w:rFonts w:eastAsia="Malgun Gothic"/>
          </w:rPr>
          <w:t>http://www.w3.org/2001/04/xmlenc#</w:t>
        </w:r>
      </w:hyperlink>
      <w:r w:rsidRPr="00B02A0B">
        <w:t>" namespace is included and:</w:t>
      </w:r>
    </w:p>
    <w:p w14:paraId="69CB20FF" w14:textId="77777777" w:rsidR="00365745" w:rsidRPr="00B02A0B" w:rsidRDefault="00365745" w:rsidP="00365745">
      <w:pPr>
        <w:pStyle w:val="B3"/>
      </w:pPr>
      <w:bookmarkStart w:id="78" w:name="_PERM_MCCTEMPBM_CRPT04560020___5"/>
      <w:bookmarkEnd w:id="77"/>
      <w:proofErr w:type="spellStart"/>
      <w:r w:rsidRPr="00B02A0B">
        <w:t>i</w:t>
      </w:r>
      <w:proofErr w:type="spellEnd"/>
      <w:r w:rsidRPr="00B02A0B">
        <w:t>)</w:t>
      </w:r>
      <w:r w:rsidRPr="00B02A0B">
        <w:tab/>
        <w:t>can have a "Type" attribute can be included with a value of "</w:t>
      </w:r>
      <w:hyperlink r:id="rId13" w:anchor="Content" w:history="1">
        <w:r w:rsidRPr="00B02A0B">
          <w:rPr>
            <w:rStyle w:val="Hyperlink"/>
            <w:rFonts w:eastAsia="Malgun Gothic"/>
          </w:rPr>
          <w:t>http://www.w3.org/2001/04/xmlenc#Content</w:t>
        </w:r>
      </w:hyperlink>
      <w:r w:rsidRPr="00B02A0B">
        <w:t>";</w:t>
      </w:r>
    </w:p>
    <w:bookmarkEnd w:id="78"/>
    <w:p w14:paraId="30BDB5F2" w14:textId="77777777" w:rsidR="00365745" w:rsidRPr="00B02A0B" w:rsidRDefault="00365745" w:rsidP="00365745">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78F9E08C" w14:textId="77777777" w:rsidR="00365745" w:rsidRPr="00B02A0B" w:rsidRDefault="00365745" w:rsidP="00365745">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&gt; element containing the base 64 encoded XPK-ID; and</w:t>
      </w:r>
    </w:p>
    <w:p w14:paraId="252860AF" w14:textId="77777777" w:rsidR="00365745" w:rsidRPr="00B02A0B" w:rsidRDefault="00365745" w:rsidP="00365745">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1911DCF0" w14:textId="77777777" w:rsidR="00365745" w:rsidRPr="00B02A0B" w:rsidRDefault="00365745" w:rsidP="00365745">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5D55A1FA" w14:textId="77777777" w:rsidR="00365745" w:rsidRPr="00B02A0B" w:rsidRDefault="00365745" w:rsidP="00365745">
      <w:r w:rsidRPr="00B02A0B">
        <w:t>If the &lt;</w:t>
      </w:r>
      <w:proofErr w:type="spellStart"/>
      <w:r w:rsidRPr="00B02A0B">
        <w:t>mcdatainfo</w:t>
      </w:r>
      <w:proofErr w:type="spellEnd"/>
      <w:r w:rsidRPr="00B02A0B">
        <w:t>&gt; contains the &lt;</w:t>
      </w:r>
      <w:proofErr w:type="spellStart"/>
      <w:r w:rsidRPr="00B02A0B">
        <w:t>mcdata</w:t>
      </w:r>
      <w:proofErr w:type="spellEnd"/>
      <w:r w:rsidRPr="00B02A0B">
        <w:t>-Params&gt; element then:</w:t>
      </w:r>
    </w:p>
    <w:p w14:paraId="3933D5E7" w14:textId="77777777" w:rsidR="00365745" w:rsidRPr="00B02A0B" w:rsidRDefault="00365745" w:rsidP="00365745">
      <w:pPr>
        <w:pStyle w:val="B1"/>
      </w:pPr>
      <w:r w:rsidRPr="00B02A0B">
        <w:lastRenderedPageBreak/>
        <w:t>1)</w:t>
      </w:r>
      <w:r w:rsidRPr="00B02A0B">
        <w:tab/>
        <w:t>the &lt;</w:t>
      </w:r>
      <w:proofErr w:type="spellStart"/>
      <w:r w:rsidRPr="00B02A0B">
        <w:t>mcdata</w:t>
      </w:r>
      <w:proofErr w:type="spellEnd"/>
      <w:r w:rsidRPr="00B02A0B">
        <w:t>-access-token&gt; can be included with the access token received during authentication procedure as described in 3GPP TS 24.482 [24];</w:t>
      </w:r>
    </w:p>
    <w:p w14:paraId="14A1CFD8" w14:textId="77777777" w:rsidR="00365745" w:rsidRPr="00B02A0B" w:rsidRDefault="00365745" w:rsidP="00365745">
      <w:pPr>
        <w:pStyle w:val="B1"/>
      </w:pPr>
      <w:r w:rsidRPr="00B02A0B">
        <w:t>2)</w:t>
      </w:r>
      <w:r w:rsidRPr="00B02A0B">
        <w:tab/>
        <w:t>the &lt;request-type&gt; can be included with:</w:t>
      </w:r>
    </w:p>
    <w:p w14:paraId="1EAF4B8A" w14:textId="77777777" w:rsidR="00365745" w:rsidRPr="00B02A0B" w:rsidRDefault="00365745" w:rsidP="00365745">
      <w:pPr>
        <w:pStyle w:val="B2"/>
      </w:pPr>
      <w:r w:rsidRPr="00B02A0B">
        <w:t>a)</w:t>
      </w:r>
      <w:r w:rsidRPr="00B02A0B">
        <w:tab/>
        <w:t>a value of "one-to-one-</w:t>
      </w:r>
      <w:proofErr w:type="spellStart"/>
      <w:r w:rsidRPr="00B02A0B">
        <w:t>sds</w:t>
      </w:r>
      <w:proofErr w:type="spellEnd"/>
      <w:r w:rsidRPr="00B02A0B">
        <w:t>" to indicate that the MCData client wants to initiate a one-to-one SDS request;</w:t>
      </w:r>
    </w:p>
    <w:p w14:paraId="45F1BE35" w14:textId="77777777" w:rsidR="00365745" w:rsidRPr="00B02A0B" w:rsidRDefault="00365745" w:rsidP="00365745">
      <w:pPr>
        <w:pStyle w:val="B2"/>
      </w:pPr>
      <w:r w:rsidRPr="00B02A0B">
        <w:t>b)</w:t>
      </w:r>
      <w:r w:rsidRPr="00B02A0B">
        <w:tab/>
        <w:t>a value of "group-</w:t>
      </w:r>
      <w:proofErr w:type="spellStart"/>
      <w:r w:rsidRPr="00B02A0B">
        <w:t>sds</w:t>
      </w:r>
      <w:proofErr w:type="spellEnd"/>
      <w:r w:rsidRPr="00B02A0B">
        <w:t>" to indicate the MCData client wants to initiate a group SDS request;</w:t>
      </w:r>
    </w:p>
    <w:p w14:paraId="661ABF42" w14:textId="77777777" w:rsidR="00365745" w:rsidRPr="00B02A0B" w:rsidRDefault="00365745" w:rsidP="00365745">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2B28362C" w14:textId="77777777" w:rsidR="00365745" w:rsidRPr="00B02A0B" w:rsidRDefault="00365745" w:rsidP="00365745">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40B2FEBD" w14:textId="77777777" w:rsidR="00365745" w:rsidRPr="00B02A0B" w:rsidRDefault="00365745" w:rsidP="00365745">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2DE380D0" w14:textId="77777777" w:rsidR="00365745" w:rsidRPr="00B02A0B" w:rsidRDefault="00365745" w:rsidP="00365745">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0BD17179" w14:textId="77777777" w:rsidR="00365745" w:rsidRPr="00B02A0B" w:rsidRDefault="00365745" w:rsidP="00365745">
      <w:pPr>
        <w:pStyle w:val="B2"/>
      </w:pPr>
      <w:r w:rsidRPr="00B02A0B">
        <w:t>g)</w:t>
      </w:r>
      <w:r w:rsidRPr="00B02A0B">
        <w:tab/>
        <w:t>a value of "notify" when the controlling MCData function needs to send a notification to the MCData client;</w:t>
      </w:r>
    </w:p>
    <w:p w14:paraId="7CFAF47D" w14:textId="77777777" w:rsidR="00365745" w:rsidRPr="00B02A0B" w:rsidRDefault="00365745" w:rsidP="00365745">
      <w:pPr>
        <w:pStyle w:val="B2"/>
      </w:pPr>
      <w:r w:rsidRPr="00B02A0B">
        <w:t>h)</w:t>
      </w:r>
      <w:r w:rsidRPr="00B02A0B">
        <w:tab/>
        <w:t>a value of "one-to-one-</w:t>
      </w:r>
      <w:proofErr w:type="spellStart"/>
      <w:r w:rsidRPr="00B02A0B">
        <w:t>sds</w:t>
      </w:r>
      <w:proofErr w:type="spellEnd"/>
      <w:r w:rsidRPr="00B02A0B">
        <w:t>-session" to indicate that the MCData client wants to initiate a one-to-one SDS session;</w:t>
      </w:r>
    </w:p>
    <w:p w14:paraId="42824ED4" w14:textId="77777777" w:rsidR="00365745" w:rsidRPr="00B02A0B" w:rsidRDefault="00365745" w:rsidP="00365745">
      <w:pPr>
        <w:pStyle w:val="B2"/>
      </w:pPr>
      <w:proofErr w:type="spellStart"/>
      <w:r w:rsidRPr="00B02A0B">
        <w:t>i</w:t>
      </w:r>
      <w:proofErr w:type="spellEnd"/>
      <w:r w:rsidRPr="00B02A0B">
        <w:t>)</w:t>
      </w:r>
      <w:r w:rsidRPr="00B02A0B">
        <w:tab/>
        <w:t>a value of "group-</w:t>
      </w:r>
      <w:proofErr w:type="spellStart"/>
      <w:r w:rsidRPr="00B02A0B">
        <w:t>sds</w:t>
      </w:r>
      <w:proofErr w:type="spellEnd"/>
      <w:r w:rsidRPr="00B02A0B">
        <w:t>-session" to indicate the MCData client wants to initiate a group SDS session;</w:t>
      </w:r>
    </w:p>
    <w:p w14:paraId="1C16F8C1" w14:textId="77777777" w:rsidR="00365745" w:rsidRPr="00B02A0B" w:rsidRDefault="00365745" w:rsidP="00365745">
      <w:pPr>
        <w:pStyle w:val="B2"/>
        <w:rPr>
          <w:lang w:val="hr-HR"/>
        </w:rPr>
      </w:pPr>
      <w:r w:rsidRPr="00B02A0B">
        <w:t>j)</w:t>
      </w:r>
      <w:r w:rsidRPr="00B02A0B">
        <w:tab/>
        <w:t>a value of "functional-alias-status-determination" when a client initiates a subscription request to FA status;</w:t>
      </w:r>
    </w:p>
    <w:p w14:paraId="3851C082" w14:textId="77777777" w:rsidR="00365745" w:rsidRPr="00B02A0B" w:rsidRDefault="00365745" w:rsidP="00365745">
      <w:pPr>
        <w:pStyle w:val="B2"/>
        <w:rPr>
          <w:lang w:val="hr-HR"/>
        </w:rPr>
      </w:pPr>
      <w:r w:rsidRPr="00B02A0B">
        <w:rPr>
          <w:lang w:val="hr-HR"/>
        </w:rPr>
        <w:t>k</w:t>
      </w:r>
      <w:r w:rsidRPr="00B02A0B">
        <w:t>)</w:t>
      </w:r>
      <w:r w:rsidRPr="00B02A0B">
        <w:tab/>
      </w:r>
      <w:r>
        <w:t xml:space="preserve">a value of </w:t>
      </w:r>
      <w:r w:rsidRPr="00B02A0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3352FE23" w14:textId="77777777" w:rsidR="00365745" w:rsidRDefault="00365745" w:rsidP="00365745">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11EC666D" w14:textId="77777777" w:rsidR="00365745" w:rsidRPr="00BE29A5" w:rsidRDefault="00365745" w:rsidP="00365745">
      <w:pPr>
        <w:pStyle w:val="B2"/>
      </w:pPr>
      <w:r>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SDS;</w:t>
      </w:r>
    </w:p>
    <w:p w14:paraId="352211AE" w14:textId="77777777" w:rsidR="00365745" w:rsidRDefault="00365745" w:rsidP="00365745">
      <w:pPr>
        <w:pStyle w:val="B2"/>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FD;</w:t>
      </w:r>
    </w:p>
    <w:p w14:paraId="770D0EE2" w14:textId="77777777" w:rsidR="00365745" w:rsidRPr="007647E9" w:rsidRDefault="00365745" w:rsidP="00365745">
      <w:pPr>
        <w:pStyle w:val="B2"/>
        <w:rPr>
          <w:lang w:val="hr-HR"/>
        </w:rPr>
      </w:pPr>
      <w:r>
        <w:rPr>
          <w:lang w:val="hr-HR"/>
        </w:rPr>
        <w:t>o</w:t>
      </w:r>
      <w:r>
        <w:t>)</w:t>
      </w:r>
      <w:r>
        <w:tab/>
        <w:t xml:space="preserve">a value of </w:t>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-request"</w:t>
      </w:r>
      <w:r w:rsidRPr="00702036">
        <w:t xml:space="preserve"> when a </w:t>
      </w:r>
      <w:r>
        <w:t>controlling MCData function</w:t>
      </w:r>
      <w:r w:rsidRPr="00702036">
        <w:t xml:space="preserve"> initiates a </w:t>
      </w:r>
      <w:r w:rsidRPr="00647D38">
        <w:t xml:space="preserve">request </w:t>
      </w:r>
      <w:r>
        <w:t xml:space="preserve">to get </w:t>
      </w:r>
      <w:proofErr w:type="spellStart"/>
      <w:r>
        <w:t>userlist</w:t>
      </w:r>
      <w:proofErr w:type="spellEnd"/>
      <w:r>
        <w:t xml:space="preserve"> for </w:t>
      </w:r>
      <w:proofErr w:type="spellStart"/>
      <w:r>
        <w:t>adhoc</w:t>
      </w:r>
      <w:proofErr w:type="spellEnd"/>
      <w:r>
        <w:t xml:space="preserve"> group </w:t>
      </w:r>
      <w:r>
        <w:rPr>
          <w:lang w:eastAsia="ko-KR"/>
        </w:rPr>
        <w:t>data communication</w:t>
      </w:r>
      <w:r>
        <w:t xml:space="preserve"> from terminating participating MCData function;</w:t>
      </w:r>
    </w:p>
    <w:p w14:paraId="4B00E9AA" w14:textId="77777777" w:rsidR="00365745" w:rsidRPr="007647E9" w:rsidRDefault="00365745" w:rsidP="00365745">
      <w:pPr>
        <w:pStyle w:val="B2"/>
        <w:rPr>
          <w:lang w:val="hr-HR"/>
        </w:rPr>
      </w:pPr>
      <w:r>
        <w:rPr>
          <w:lang w:val="hr-HR"/>
        </w:rPr>
        <w:t>p</w:t>
      </w:r>
      <w:r>
        <w:t>)</w:t>
      </w:r>
      <w:r>
        <w:tab/>
        <w:t xml:space="preserve">a value of </w:t>
      </w:r>
      <w:r w:rsidRPr="00121E66">
        <w:t>"</w:t>
      </w:r>
      <w:proofErr w:type="spellStart"/>
      <w:r w:rsidRPr="00E809EE">
        <w:t>adhoc</w:t>
      </w:r>
      <w:proofErr w:type="spellEnd"/>
      <w:r w:rsidRPr="00E809EE">
        <w:t>-group</w:t>
      </w:r>
      <w:r>
        <w:t>-data-</w:t>
      </w:r>
      <w:proofErr w:type="spellStart"/>
      <w:r>
        <w:t>comn</w:t>
      </w:r>
      <w:proofErr w:type="spellEnd"/>
      <w:r>
        <w:t>-</w:t>
      </w:r>
      <w:r w:rsidRPr="00E809EE">
        <w:t>add-participants-request</w:t>
      </w:r>
      <w:r>
        <w:t>"</w:t>
      </w:r>
      <w:r w:rsidRPr="00702036">
        <w:t xml:space="preserve"> when a </w:t>
      </w:r>
      <w:r>
        <w:t>terminating participating MCData function</w:t>
      </w:r>
      <w:r w:rsidRPr="00702036">
        <w:t xml:space="preserve"> initiates a </w:t>
      </w:r>
      <w:r w:rsidRPr="00647D38">
        <w:t xml:space="preserve">request </w:t>
      </w:r>
      <w:r>
        <w:t xml:space="preserve">to add user to </w:t>
      </w:r>
      <w:proofErr w:type="spellStart"/>
      <w:r>
        <w:t>adhoc</w:t>
      </w:r>
      <w:proofErr w:type="spellEnd"/>
      <w:r>
        <w:t xml:space="preserve"> group </w:t>
      </w:r>
      <w:r>
        <w:rPr>
          <w:lang w:eastAsia="ko-KR"/>
        </w:rPr>
        <w:t>data communication</w:t>
      </w:r>
      <w:r>
        <w:t xml:space="preserve"> notification for controlling MCData function;</w:t>
      </w:r>
    </w:p>
    <w:p w14:paraId="7D10F872" w14:textId="77777777" w:rsidR="00365745" w:rsidRPr="007647E9" w:rsidRDefault="00365745" w:rsidP="00365745">
      <w:pPr>
        <w:pStyle w:val="B2"/>
        <w:rPr>
          <w:lang w:val="hr-HR"/>
        </w:rPr>
      </w:pPr>
      <w:r>
        <w:rPr>
          <w:lang w:val="hr-HR"/>
        </w:rPr>
        <w:t>q</w:t>
      </w:r>
      <w:r>
        <w:t>)</w:t>
      </w:r>
      <w:r>
        <w:tab/>
        <w:t xml:space="preserve">a value of </w:t>
      </w:r>
      <w:r w:rsidRPr="00121E66">
        <w:t>"</w:t>
      </w:r>
      <w:proofErr w:type="spellStart"/>
      <w:r w:rsidRPr="00E809EE">
        <w:t>adhoc</w:t>
      </w:r>
      <w:proofErr w:type="spellEnd"/>
      <w:r w:rsidRPr="00E809EE">
        <w:t>-group</w:t>
      </w:r>
      <w:r>
        <w:t>-data-</w:t>
      </w:r>
      <w:proofErr w:type="spellStart"/>
      <w:r>
        <w:t>comn</w:t>
      </w:r>
      <w:proofErr w:type="spellEnd"/>
      <w:r>
        <w:t>-remove</w:t>
      </w:r>
      <w:r w:rsidRPr="00E809EE">
        <w:t>-participants-request</w:t>
      </w:r>
      <w:r>
        <w:t>"</w:t>
      </w:r>
      <w:r w:rsidRPr="00702036">
        <w:t xml:space="preserve"> when a </w:t>
      </w:r>
      <w:r>
        <w:t>terminating participating MCData function</w:t>
      </w:r>
      <w:r w:rsidRPr="00702036">
        <w:t xml:space="preserve"> initiates a </w:t>
      </w:r>
      <w:r w:rsidRPr="00647D38">
        <w:t xml:space="preserve">request </w:t>
      </w:r>
      <w:r>
        <w:t xml:space="preserve">to remove user from </w:t>
      </w:r>
      <w:proofErr w:type="spellStart"/>
      <w:r>
        <w:t>adhoc</w:t>
      </w:r>
      <w:proofErr w:type="spellEnd"/>
      <w:r>
        <w:t xml:space="preserve"> group </w:t>
      </w:r>
      <w:r>
        <w:rPr>
          <w:lang w:eastAsia="ko-KR"/>
        </w:rPr>
        <w:t>data communication</w:t>
      </w:r>
      <w:r>
        <w:t xml:space="preserve"> notification for controlling MCData function;</w:t>
      </w:r>
    </w:p>
    <w:p w14:paraId="0F181784" w14:textId="77777777" w:rsidR="00365745" w:rsidRDefault="00365745" w:rsidP="00365745">
      <w:pPr>
        <w:pStyle w:val="B2"/>
      </w:pPr>
      <w:r>
        <w:rPr>
          <w:lang w:val="hr-HR"/>
        </w:rPr>
        <w:t>r</w:t>
      </w:r>
      <w:r>
        <w:t>)</w:t>
      </w:r>
      <w:r>
        <w:tab/>
        <w:t>a value of "</w:t>
      </w:r>
      <w:proofErr w:type="spellStart"/>
      <w:r>
        <w:t>adhoc</w:t>
      </w:r>
      <w:proofErr w:type="spellEnd"/>
      <w:r>
        <w:t>-group-data-</w:t>
      </w:r>
      <w:proofErr w:type="spellStart"/>
      <w:r>
        <w:t>comn</w:t>
      </w:r>
      <w:proofErr w:type="spellEnd"/>
      <w:r>
        <w:t>-release-notification-request"</w:t>
      </w:r>
      <w:r w:rsidRPr="00702036">
        <w:t xml:space="preserve"> when a </w:t>
      </w:r>
      <w:r>
        <w:t>controlling MCData function</w:t>
      </w:r>
      <w:r w:rsidRPr="00702036">
        <w:t xml:space="preserve"> initiates a </w:t>
      </w:r>
      <w:r w:rsidRPr="00647D38">
        <w:t xml:space="preserve">request </w:t>
      </w:r>
      <w:r>
        <w:t>to stop determining the participant list for terminating participating MCData function;</w:t>
      </w:r>
    </w:p>
    <w:p w14:paraId="2A4ADE39" w14:textId="77777777" w:rsidR="00365745" w:rsidRDefault="00365745" w:rsidP="00365745">
      <w:pPr>
        <w:pStyle w:val="B2"/>
      </w:pPr>
      <w:r>
        <w:t>s)</w:t>
      </w:r>
      <w:r>
        <w:tab/>
        <w:t xml:space="preserve">a value of </w:t>
      </w:r>
      <w:r w:rsidRPr="007F5784">
        <w:t>"mc-service-authorisation-notify-request" when a participating MCData function in the partner MCData system initiates a request to notify about the successful completion of MCData user service authorization after migrating to the partner MCData system;</w:t>
      </w:r>
    </w:p>
    <w:p w14:paraId="153BFE30" w14:textId="77777777" w:rsidR="00365745" w:rsidRDefault="00365745" w:rsidP="00365745">
      <w:pPr>
        <w:pStyle w:val="B2"/>
      </w:pPr>
      <w:r>
        <w:t>t)</w:t>
      </w:r>
      <w:r>
        <w:tab/>
        <w:t>a value of "</w:t>
      </w:r>
      <w:r>
        <w:rPr>
          <w:lang w:val="en-US"/>
        </w:rPr>
        <w:t>migration-service-deauthorization-notification"</w:t>
      </w:r>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 xml:space="preserve">notify that an MCData client that has been authorized for migration service in the partner MCData system is to be </w:t>
      </w:r>
      <w:proofErr w:type="spellStart"/>
      <w:r>
        <w:t>deauthorized;or</w:t>
      </w:r>
      <w:proofErr w:type="spellEnd"/>
    </w:p>
    <w:p w14:paraId="399323DF" w14:textId="77777777" w:rsidR="00365745" w:rsidRPr="00196B15" w:rsidRDefault="00365745" w:rsidP="00365745">
      <w:pPr>
        <w:pStyle w:val="B2"/>
      </w:pPr>
      <w:r>
        <w:rPr>
          <w:rFonts w:hint="eastAsia"/>
          <w:lang w:eastAsia="ko-KR"/>
        </w:rPr>
        <w:t>u</w:t>
      </w:r>
      <w:r w:rsidRPr="0046091B">
        <w:t>)</w:t>
      </w:r>
      <w:r w:rsidRPr="0046091B">
        <w:tab/>
        <w:t>"</w:t>
      </w:r>
      <w:r w:rsidRPr="0046091B">
        <w:rPr>
          <w:lang w:eastAsia="ko-KR"/>
        </w:rPr>
        <w:t>migration-service-authorization-request</w:t>
      </w:r>
      <w:r w:rsidRPr="0046091B">
        <w:t>" when a participating MC</w:t>
      </w:r>
      <w:r>
        <w:rPr>
          <w:rFonts w:hint="eastAsia"/>
          <w:lang w:eastAsia="ko-KR"/>
        </w:rPr>
        <w:t>Data</w:t>
      </w:r>
      <w:r w:rsidRPr="0046091B">
        <w:t xml:space="preserve"> function in the partner MC</w:t>
      </w:r>
      <w:r>
        <w:rPr>
          <w:rFonts w:hint="eastAsia"/>
          <w:lang w:eastAsia="ko-KR"/>
        </w:rPr>
        <w:t>Data</w:t>
      </w:r>
      <w:r w:rsidRPr="0046091B">
        <w:t xml:space="preserve"> system </w:t>
      </w:r>
      <w:r w:rsidRPr="0046091B">
        <w:rPr>
          <w:lang w:eastAsia="ko-KR"/>
        </w:rPr>
        <w:t>sends a migration service authorization request;</w:t>
      </w:r>
    </w:p>
    <w:p w14:paraId="5CD3F0D6" w14:textId="77777777" w:rsidR="00365745" w:rsidRDefault="00365745" w:rsidP="00365745">
      <w:pPr>
        <w:pStyle w:val="B1"/>
      </w:pPr>
      <w:r w:rsidRPr="00B02A0B">
        <w:t>3)</w:t>
      </w:r>
      <w:r w:rsidRPr="00B02A0B">
        <w:tab/>
        <w:t>the &lt;</w:t>
      </w:r>
      <w:proofErr w:type="spellStart"/>
      <w:r w:rsidRPr="00B02A0B">
        <w:t>mcdata</w:t>
      </w:r>
      <w:proofErr w:type="spellEnd"/>
      <w:r w:rsidRPr="00B02A0B">
        <w:t>-request-</w:t>
      </w:r>
      <w:proofErr w:type="spellStart"/>
      <w:r w:rsidRPr="00B02A0B">
        <w:t>uri</w:t>
      </w:r>
      <w:proofErr w:type="spellEnd"/>
      <w:r w:rsidRPr="00B02A0B">
        <w:t>&gt; can be included with</w:t>
      </w:r>
      <w:r>
        <w:t>:</w:t>
      </w:r>
    </w:p>
    <w:p w14:paraId="49CB1EE1" w14:textId="77777777" w:rsidR="00365745" w:rsidRDefault="00365745" w:rsidP="00365745">
      <w:pPr>
        <w:pStyle w:val="B2"/>
      </w:pPr>
      <w:r>
        <w:lastRenderedPageBreak/>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106C6F1D" w14:textId="77777777" w:rsidR="00365745" w:rsidRDefault="00365745" w:rsidP="00365745">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2AEF690E" w14:textId="77777777" w:rsidR="00365745" w:rsidRPr="00B02A0B" w:rsidRDefault="00365745" w:rsidP="00365745">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r>
        <w:rPr>
          <w:lang w:val="en-US"/>
        </w:rPr>
        <w:t>";</w:t>
      </w:r>
    </w:p>
    <w:p w14:paraId="3D9DF66F" w14:textId="77777777" w:rsidR="00365745" w:rsidRPr="00B02A0B" w:rsidRDefault="00365745" w:rsidP="00365745">
      <w:pPr>
        <w:pStyle w:val="B1"/>
        <w:rPr>
          <w:noProof/>
        </w:rPr>
      </w:pPr>
      <w:r w:rsidRPr="00B02A0B">
        <w:t>4)</w:t>
      </w:r>
      <w:r w:rsidRPr="00B02A0B">
        <w:tab/>
        <w:t>the &lt;</w:t>
      </w:r>
      <w:proofErr w:type="spellStart"/>
      <w:r w:rsidRPr="00B02A0B">
        <w:t>mcdata</w:t>
      </w:r>
      <w:proofErr w:type="spellEnd"/>
      <w:r w:rsidRPr="00B02A0B">
        <w:t xml:space="preserve">-calling-user-id&gt; can be included, </w:t>
      </w:r>
      <w:r w:rsidRPr="00B02A0B">
        <w:rPr>
          <w:noProof/>
        </w:rPr>
        <w:t>set to MCData ID of the originating user;</w:t>
      </w:r>
    </w:p>
    <w:p w14:paraId="7003CA93" w14:textId="77777777" w:rsidR="00365745" w:rsidRPr="00B02A0B" w:rsidRDefault="00365745" w:rsidP="00365745">
      <w:pPr>
        <w:pStyle w:val="B1"/>
      </w:pPr>
      <w:r w:rsidRPr="00B02A0B">
        <w:rPr>
          <w:noProof/>
        </w:rPr>
        <w:t>5)</w:t>
      </w:r>
      <w:r w:rsidRPr="00B02A0B">
        <w:rPr>
          <w:noProof/>
        </w:rPr>
        <w:tab/>
        <w:t>the &lt;</w:t>
      </w:r>
      <w:proofErr w:type="spellStart"/>
      <w:r w:rsidRPr="00B02A0B">
        <w:t>mcdata</w:t>
      </w:r>
      <w:proofErr w:type="spellEnd"/>
      <w:r w:rsidRPr="00B02A0B">
        <w:t>-called-party-id&gt; can be included, set to the MCData ID of the terminating user;</w:t>
      </w:r>
    </w:p>
    <w:p w14:paraId="5C7F69D4" w14:textId="77777777" w:rsidR="00365745" w:rsidRPr="00B02A0B" w:rsidRDefault="00365745" w:rsidP="00365745">
      <w:pPr>
        <w:pStyle w:val="B1"/>
      </w:pPr>
      <w:r w:rsidRPr="00B02A0B">
        <w:t>6)</w:t>
      </w:r>
      <w:r w:rsidRPr="00B02A0B">
        <w:tab/>
        <w:t>the &lt;</w:t>
      </w:r>
      <w:proofErr w:type="spellStart"/>
      <w:r w:rsidRPr="00B02A0B">
        <w:t>mcdata</w:t>
      </w:r>
      <w:proofErr w:type="spellEnd"/>
      <w:r w:rsidRPr="00B02A0B">
        <w:t xml:space="preserve">-calling-group-id&gt; can be included to indicate the MCData group identity </w:t>
      </w:r>
      <w:r>
        <w:t xml:space="preserve">or MCData </w:t>
      </w:r>
      <w:proofErr w:type="spellStart"/>
      <w:r>
        <w:t>adhoc</w:t>
      </w:r>
      <w:proofErr w:type="spellEnd"/>
      <w:r>
        <w:t xml:space="preserve"> group identity </w:t>
      </w:r>
      <w:r w:rsidRPr="00B02A0B">
        <w:t>to the terminating user;</w:t>
      </w:r>
    </w:p>
    <w:p w14:paraId="1F0BD0BF" w14:textId="77777777" w:rsidR="00365745" w:rsidRPr="00B02A0B" w:rsidRDefault="00365745" w:rsidP="00365745">
      <w:pPr>
        <w:pStyle w:val="B1"/>
      </w:pPr>
      <w:r w:rsidRPr="00B02A0B">
        <w:t>7)</w:t>
      </w:r>
      <w:r w:rsidRPr="00B02A0B">
        <w:tab/>
        <w:t>the &lt;alert-</w:t>
      </w:r>
      <w:proofErr w:type="spellStart"/>
      <w:r w:rsidRPr="00B02A0B">
        <w:t>ind</w:t>
      </w:r>
      <w:proofErr w:type="spellEnd"/>
      <w:r w:rsidRPr="00B02A0B">
        <w:t>&gt; can be:</w:t>
      </w:r>
    </w:p>
    <w:p w14:paraId="2353E3FD" w14:textId="77777777" w:rsidR="00365745" w:rsidRPr="00B02A0B" w:rsidRDefault="00365745" w:rsidP="00365745">
      <w:pPr>
        <w:pStyle w:val="B2"/>
      </w:pPr>
      <w:r w:rsidRPr="00B02A0B">
        <w:t>a)</w:t>
      </w:r>
      <w:r w:rsidRPr="00B02A0B">
        <w:tab/>
        <w:t>set to "true" to indicate that an alert is to be sent; or</w:t>
      </w:r>
    </w:p>
    <w:p w14:paraId="645E2804" w14:textId="77777777" w:rsidR="00365745" w:rsidRPr="00B02A0B" w:rsidRDefault="00365745" w:rsidP="00365745">
      <w:pPr>
        <w:pStyle w:val="B2"/>
      </w:pPr>
      <w:r w:rsidRPr="00B02A0B">
        <w:t>b)</w:t>
      </w:r>
      <w:r w:rsidRPr="00B02A0B">
        <w:tab/>
        <w:t>set to "false" to indicate that an alert is to be cancelled;</w:t>
      </w:r>
    </w:p>
    <w:p w14:paraId="0B3209C2" w14:textId="77777777" w:rsidR="00365745" w:rsidRPr="00B02A0B" w:rsidRDefault="00365745" w:rsidP="00365745">
      <w:pPr>
        <w:pStyle w:val="B1"/>
      </w:pPr>
      <w:r w:rsidRPr="00B02A0B">
        <w:t>8)</w:t>
      </w:r>
      <w:r w:rsidRPr="00B02A0B">
        <w:tab/>
        <w:t>the &lt;originated-by&gt; can be included, set to the MCData ID of the originating user of an MCData emergency alert when being cancelled by another authorised MCData user;</w:t>
      </w:r>
    </w:p>
    <w:p w14:paraId="19AD04F6" w14:textId="77777777" w:rsidR="00365745" w:rsidRPr="00B02A0B" w:rsidRDefault="00365745" w:rsidP="00365745">
      <w:pPr>
        <w:pStyle w:val="B1"/>
      </w:pPr>
      <w:r w:rsidRPr="00B02A0B">
        <w:t>9)</w:t>
      </w:r>
      <w:r w:rsidRPr="00B02A0B">
        <w:tab/>
        <w:t>the &lt;</w:t>
      </w:r>
      <w:proofErr w:type="spellStart"/>
      <w:r w:rsidRPr="00B02A0B">
        <w:t>mcdata</w:t>
      </w:r>
      <w:proofErr w:type="spellEnd"/>
      <w:r w:rsidRPr="00B02A0B">
        <w:t>-client-id&gt; can be included, set to the MCData client ID of the MCData client that originated a SIP INVITE request, SIP REFER request, SIP REGISTER request, SIP PUBLISH request or SIP MESSAGE request;</w:t>
      </w:r>
    </w:p>
    <w:p w14:paraId="1DA40EA9" w14:textId="77777777" w:rsidR="00365745" w:rsidRDefault="00365745" w:rsidP="00365745">
      <w:pPr>
        <w:pStyle w:val="B1"/>
      </w:pPr>
      <w:r w:rsidRPr="00B02A0B">
        <w:t>10)</w:t>
      </w:r>
      <w:r w:rsidRPr="00B02A0B">
        <w:tab/>
        <w:t>the &lt;</w:t>
      </w:r>
      <w:proofErr w:type="spellStart"/>
      <w:r w:rsidRPr="00B02A0B">
        <w:t>mcdata</w:t>
      </w:r>
      <w:proofErr w:type="spellEnd"/>
      <w:r w:rsidRPr="00B02A0B">
        <w:t>-controller-psi&gt; can be included, set to the PSI of the controlling MCData function that handled the one-to-one or group MCData data request;</w:t>
      </w:r>
    </w:p>
    <w:p w14:paraId="39D33333" w14:textId="77777777" w:rsidR="00365745" w:rsidRDefault="00365745" w:rsidP="00365745">
      <w:pPr>
        <w:pStyle w:val="B1"/>
      </w:pPr>
      <w:r>
        <w:t>10a)</w:t>
      </w:r>
      <w:r>
        <w:tab/>
        <w:t xml:space="preserve">void </w:t>
      </w:r>
    </w:p>
    <w:p w14:paraId="76600224" w14:textId="77777777" w:rsidR="00365745" w:rsidRDefault="00365745" w:rsidP="00365745">
      <w:pPr>
        <w:pStyle w:val="B1"/>
      </w:pPr>
      <w:r>
        <w:t>10b)</w:t>
      </w:r>
      <w:r>
        <w:tab/>
        <w:t>void</w:t>
      </w:r>
    </w:p>
    <w:p w14:paraId="5C3F1E61" w14:textId="77777777" w:rsidR="00365745" w:rsidRDefault="00365745" w:rsidP="00365745">
      <w:pPr>
        <w:pStyle w:val="B1"/>
      </w:pPr>
      <w:r>
        <w:t>10b)</w:t>
      </w:r>
      <w:r>
        <w:tab/>
        <w:t>the &lt;</w:t>
      </w:r>
      <w:proofErr w:type="spellStart"/>
      <w:r>
        <w:t>gw</w:t>
      </w:r>
      <w:proofErr w:type="spellEnd"/>
      <w:r>
        <w:t>-</w:t>
      </w:r>
      <w:proofErr w:type="spellStart"/>
      <w:r>
        <w:t>mcdata</w:t>
      </w:r>
      <w:proofErr w:type="spellEnd"/>
      <w:r>
        <w:t>-usage&gt;</w:t>
      </w:r>
    </w:p>
    <w:p w14:paraId="7C7D6074" w14:textId="77777777" w:rsidR="00365745" w:rsidRPr="00B02A0B" w:rsidRDefault="00365745" w:rsidP="00365745">
      <w:pPr>
        <w:pStyle w:val="B2"/>
        <w:rPr>
          <w:noProof/>
        </w:rPr>
      </w:pPr>
      <w:r>
        <w:t>a)</w:t>
      </w:r>
      <w:r>
        <w:tab/>
        <w:t>can be set to true in a SIP REGISTER or a SIP PUBLISH to indicate to the MCData server that the MCData client uses a MCData gateway UE, which requires that network resources are allocated over Rx, N5 or N33</w:t>
      </w:r>
      <w:r>
        <w:rPr>
          <w:noProof/>
        </w:rPr>
        <w:t>; and</w:t>
      </w:r>
    </w:p>
    <w:p w14:paraId="70EA2D96" w14:textId="77777777" w:rsidR="00365745" w:rsidRPr="00B02A0B" w:rsidRDefault="00365745" w:rsidP="00365745">
      <w:pPr>
        <w:pStyle w:val="B1"/>
      </w:pPr>
      <w:r w:rsidRPr="00B02A0B">
        <w:t>1</w:t>
      </w:r>
      <w:r w:rsidRPr="00B02A0B">
        <w:rPr>
          <w:lang w:val="en-US"/>
        </w:rPr>
        <w:t>1</w:t>
      </w:r>
      <w:r w:rsidRPr="00B02A0B">
        <w:t>)</w:t>
      </w:r>
      <w:r w:rsidRPr="00B02A0B">
        <w:tab/>
        <w:t>the &lt;</w:t>
      </w:r>
      <w:proofErr w:type="spellStart"/>
      <w:r w:rsidRPr="00B02A0B">
        <w:t>anyExt</w:t>
      </w:r>
      <w:proofErr w:type="spellEnd"/>
      <w:r w:rsidRPr="00B02A0B">
        <w:t>&gt; can be included with the following elements:</w:t>
      </w:r>
    </w:p>
    <w:p w14:paraId="62E3BF9D" w14:textId="77777777" w:rsidR="00365745" w:rsidRPr="00B02A0B" w:rsidRDefault="00365745" w:rsidP="00365745">
      <w:pPr>
        <w:pStyle w:val="B2"/>
      </w:pPr>
      <w:r w:rsidRPr="00B02A0B">
        <w:t>a)</w:t>
      </w:r>
      <w:r w:rsidRPr="00B02A0B">
        <w:tab/>
        <w:t>a &lt;pre-established-session-</w:t>
      </w:r>
      <w:proofErr w:type="spellStart"/>
      <w:r w:rsidRPr="00B02A0B">
        <w:t>ind</w:t>
      </w:r>
      <w:proofErr w:type="spellEnd"/>
      <w:r w:rsidRPr="00B02A0B">
        <w:t>&gt; element :</w:t>
      </w:r>
    </w:p>
    <w:p w14:paraId="563AC812" w14:textId="77777777" w:rsidR="00365745" w:rsidRPr="00B02A0B" w:rsidRDefault="00365745" w:rsidP="00365745">
      <w:pPr>
        <w:pStyle w:val="B3"/>
      </w:pPr>
      <w:proofErr w:type="spellStart"/>
      <w:r w:rsidRPr="00B02A0B">
        <w:t>i</w:t>
      </w:r>
      <w:proofErr w:type="spellEnd"/>
      <w:r w:rsidRPr="00B02A0B">
        <w:t>)</w:t>
      </w:r>
      <w:r w:rsidRPr="00B02A0B">
        <w:tab/>
        <w:t>set to the value "true" by the MCData client in a pre-established session setup request to indicate to the MCData participating function about initiation of a pre-established session;</w:t>
      </w:r>
    </w:p>
    <w:p w14:paraId="281A32CE" w14:textId="77777777" w:rsidR="00365745" w:rsidRPr="00B02A0B" w:rsidRDefault="00365745" w:rsidP="00365745">
      <w:pPr>
        <w:pStyle w:val="B2"/>
      </w:pPr>
      <w:r w:rsidRPr="00B02A0B">
        <w:rPr>
          <w:lang w:val="en-US"/>
        </w:rPr>
        <w:t>b</w:t>
      </w:r>
      <w:r w:rsidRPr="00B02A0B">
        <w:t>)</w:t>
      </w:r>
      <w:r w:rsidRPr="00B02A0B">
        <w:tab/>
      </w:r>
      <w:r w:rsidRPr="00B02A0B">
        <w:rPr>
          <w:lang w:val="en-US"/>
        </w:rPr>
        <w:t>an</w:t>
      </w:r>
      <w:r w:rsidRPr="00B02A0B">
        <w:t xml:space="preserve"> &lt;</w:t>
      </w:r>
      <w:proofErr w:type="spellStart"/>
      <w:r w:rsidRPr="00B02A0B">
        <w:t>mcdata</w:t>
      </w:r>
      <w:proofErr w:type="spellEnd"/>
      <w:r w:rsidRPr="00B02A0B">
        <w:t xml:space="preserve">-communication-state&gt; </w:t>
      </w:r>
      <w:r w:rsidRPr="00B02A0B">
        <w:rPr>
          <w:lang w:val="en-US"/>
        </w:rPr>
        <w:t xml:space="preserve">element </w:t>
      </w:r>
      <w:r w:rsidRPr="00B02A0B">
        <w:t>can be included to indicate the state of MCData communication within a pre-established session. The &lt;</w:t>
      </w:r>
      <w:proofErr w:type="spellStart"/>
      <w:r w:rsidRPr="00B02A0B">
        <w:t>mcdata</w:t>
      </w:r>
      <w:proofErr w:type="spellEnd"/>
      <w:r w:rsidRPr="00B02A0B">
        <w:t>-communication-state&gt; can be set to:</w:t>
      </w:r>
    </w:p>
    <w:p w14:paraId="101BE1A1" w14:textId="77777777" w:rsidR="00365745" w:rsidRPr="00B02A0B" w:rsidRDefault="00365745" w:rsidP="00365745">
      <w:pPr>
        <w:pStyle w:val="B3"/>
      </w:pPr>
      <w:proofErr w:type="spellStart"/>
      <w:r w:rsidRPr="00B02A0B">
        <w:rPr>
          <w:lang w:val="en-US"/>
        </w:rPr>
        <w:t>i</w:t>
      </w:r>
      <w:proofErr w:type="spellEnd"/>
      <w:r w:rsidRPr="00B02A0B">
        <w:t>)</w:t>
      </w:r>
      <w:r w:rsidRPr="00B02A0B">
        <w:tab/>
        <w:t>the value "establish-request" by the MCData participating function to indicate to the MCData client about an MCData communication establishment request within a pre-established session;</w:t>
      </w:r>
    </w:p>
    <w:p w14:paraId="18AB9A55" w14:textId="77777777" w:rsidR="00365745" w:rsidRPr="00B02A0B" w:rsidRDefault="00365745" w:rsidP="00365745">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0A4C753D" w14:textId="77777777" w:rsidR="00365745" w:rsidRPr="00B02A0B" w:rsidRDefault="00365745" w:rsidP="00365745">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323A6E24" w14:textId="77777777" w:rsidR="00365745" w:rsidRPr="00B02A0B" w:rsidRDefault="00365745" w:rsidP="00365745">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06A031C6" w14:textId="77777777" w:rsidR="00365745" w:rsidRPr="00B02A0B" w:rsidRDefault="00365745" w:rsidP="00365745">
      <w:pPr>
        <w:pStyle w:val="B3"/>
      </w:pPr>
      <w:r w:rsidRPr="00B02A0B">
        <w:rPr>
          <w:lang w:val="en-US"/>
        </w:rPr>
        <w:t>v</w:t>
      </w:r>
      <w:r w:rsidRPr="00B02A0B">
        <w:t>)</w:t>
      </w:r>
      <w:r w:rsidRPr="00B02A0B">
        <w:tab/>
        <w:t>the value "terminated" by the MCData participating function or the MCData client to indicate that the MCData communication is terminated</w:t>
      </w:r>
      <w:r w:rsidRPr="00B02A0B">
        <w:rPr>
          <w:lang w:val="en-US"/>
        </w:rPr>
        <w:t>;</w:t>
      </w:r>
    </w:p>
    <w:p w14:paraId="4AA23279" w14:textId="77777777" w:rsidR="00365745" w:rsidRPr="00B02A0B" w:rsidRDefault="00365745" w:rsidP="00365745">
      <w:pPr>
        <w:pStyle w:val="B2"/>
      </w:pPr>
      <w:r w:rsidRPr="00B02A0B">
        <w:t>c)</w:t>
      </w:r>
      <w:r w:rsidRPr="00B02A0B">
        <w:tab/>
        <w:t>an &lt;emergency-</w:t>
      </w:r>
      <w:proofErr w:type="spellStart"/>
      <w:r w:rsidRPr="00B02A0B">
        <w:t>ind</w:t>
      </w:r>
      <w:proofErr w:type="spellEnd"/>
      <w:r w:rsidRPr="00B02A0B">
        <w:t>&gt; element can be included and set to:</w:t>
      </w:r>
    </w:p>
    <w:p w14:paraId="4B7738FA" w14:textId="77777777" w:rsidR="00365745" w:rsidRPr="00B02A0B" w:rsidRDefault="00365745" w:rsidP="00365745">
      <w:pPr>
        <w:pStyle w:val="B3"/>
      </w:pPr>
      <w:proofErr w:type="spellStart"/>
      <w:r w:rsidRPr="00B02A0B">
        <w:lastRenderedPageBreak/>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37D1B3AD" w14:textId="77777777" w:rsidR="00365745" w:rsidRPr="00B02A0B" w:rsidRDefault="00365745" w:rsidP="00365745">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02E6BA0F" w14:textId="77777777" w:rsidR="00365745" w:rsidRPr="00365745" w:rsidRDefault="00365745" w:rsidP="00365745">
      <w:pPr>
        <w:pStyle w:val="B2"/>
        <w:rPr>
          <w:lang w:val="de-DE"/>
        </w:rPr>
      </w:pPr>
      <w:r w:rsidRPr="00365745">
        <w:rPr>
          <w:lang w:val="de-DE"/>
        </w:rPr>
        <w:t>d)</w:t>
      </w:r>
      <w:r w:rsidRPr="00365745">
        <w:rPr>
          <w:lang w:val="de-DE"/>
        </w:rPr>
        <w:tab/>
        <w:t>an &lt;alert-</w:t>
      </w:r>
      <w:proofErr w:type="spellStart"/>
      <w:r w:rsidRPr="00365745">
        <w:rPr>
          <w:lang w:val="de-DE"/>
        </w:rPr>
        <w:t>ind</w:t>
      </w:r>
      <w:proofErr w:type="spellEnd"/>
      <w:r w:rsidRPr="00365745">
        <w:rPr>
          <w:lang w:val="de-DE"/>
        </w:rPr>
        <w:t>-</w:t>
      </w:r>
      <w:proofErr w:type="spellStart"/>
      <w:r w:rsidRPr="00365745">
        <w:rPr>
          <w:lang w:val="de-DE"/>
        </w:rPr>
        <w:t>rcvd</w:t>
      </w:r>
      <w:proofErr w:type="spellEnd"/>
      <w:r w:rsidRPr="00365745">
        <w:rPr>
          <w:lang w:val="de-DE"/>
        </w:rPr>
        <w:t xml:space="preserve">&gt; </w:t>
      </w:r>
      <w:proofErr w:type="spellStart"/>
      <w:r w:rsidRPr="00365745">
        <w:rPr>
          <w:lang w:val="de-DE"/>
        </w:rPr>
        <w:t>element</w:t>
      </w:r>
      <w:proofErr w:type="spellEnd"/>
      <w:r w:rsidRPr="00365745">
        <w:rPr>
          <w:lang w:val="de-DE"/>
        </w:rPr>
        <w:t>:</w:t>
      </w:r>
    </w:p>
    <w:p w14:paraId="687C8C7E" w14:textId="77777777" w:rsidR="00365745" w:rsidRPr="00B02A0B" w:rsidRDefault="00365745" w:rsidP="00365745">
      <w:pPr>
        <w:pStyle w:val="B3"/>
        <w:rPr>
          <w:noProof/>
        </w:rPr>
      </w:pPr>
      <w:proofErr w:type="spellStart"/>
      <w:r w:rsidRPr="00B02A0B">
        <w:rPr>
          <w:lang w:val="en-US"/>
        </w:rPr>
        <w:t>i</w:t>
      </w:r>
      <w:proofErr w:type="spellEnd"/>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0D269CB7" w14:textId="77777777" w:rsidR="00365745" w:rsidRPr="00B02A0B" w:rsidRDefault="00365745" w:rsidP="00365745">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1D56C1EB" w14:textId="77777777" w:rsidR="00365745" w:rsidRPr="00B02A0B" w:rsidRDefault="00365745" w:rsidP="00365745">
      <w:pPr>
        <w:pStyle w:val="B3"/>
        <w:rPr>
          <w:lang w:val="en-US"/>
        </w:rPr>
      </w:pPr>
      <w:proofErr w:type="spellStart"/>
      <w:r w:rsidRPr="00B02A0B">
        <w:rPr>
          <w:lang w:val="en-US"/>
        </w:rPr>
        <w:t>i</w:t>
      </w:r>
      <w:proofErr w:type="spellEnd"/>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terminating MC</w:t>
      </w:r>
      <w:r w:rsidRPr="00B02A0B">
        <w:rPr>
          <w:lang w:val="en-US"/>
        </w:rPr>
        <w:t>Data</w:t>
      </w:r>
      <w:r w:rsidRPr="00B02A0B">
        <w:t xml:space="preserve"> clients</w:t>
      </w:r>
      <w:r w:rsidRPr="00B02A0B">
        <w:rPr>
          <w:lang w:val="en-US"/>
        </w:rPr>
        <w:t>;</w:t>
      </w:r>
    </w:p>
    <w:p w14:paraId="245A1902" w14:textId="77777777" w:rsidR="00365745" w:rsidRPr="00B02A0B" w:rsidRDefault="00365745" w:rsidP="00365745">
      <w:pPr>
        <w:pStyle w:val="B2"/>
      </w:pPr>
      <w:r w:rsidRPr="00B02A0B">
        <w:t>f)</w:t>
      </w:r>
      <w:r w:rsidRPr="00B02A0B">
        <w:tab/>
        <w:t>a &lt;functional-alias-URI&gt; element set to the value of the functional alias that is used together with the "</w:t>
      </w:r>
      <w:proofErr w:type="spellStart"/>
      <w:r w:rsidRPr="00B02A0B">
        <w:t>mcdata</w:t>
      </w:r>
      <w:proofErr w:type="spellEnd"/>
      <w:r w:rsidRPr="00B02A0B">
        <w:t>-calling-user-id";</w:t>
      </w:r>
    </w:p>
    <w:p w14:paraId="2F7E23E4" w14:textId="77777777" w:rsidR="00365745" w:rsidRPr="00B02A0B" w:rsidRDefault="00365745" w:rsidP="00365745">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1533A438" w14:textId="77777777" w:rsidR="00365745" w:rsidRPr="00B02A0B" w:rsidRDefault="00365745" w:rsidP="00365745">
      <w:pPr>
        <w:pStyle w:val="B3"/>
      </w:pPr>
      <w:proofErr w:type="spellStart"/>
      <w:r w:rsidRPr="00B02A0B">
        <w:t>i</w:t>
      </w:r>
      <w:proofErr w:type="spellEnd"/>
      <w:r w:rsidRPr="00B02A0B">
        <w:t>)</w:t>
      </w:r>
      <w:r w:rsidRPr="00B02A0B">
        <w:tab/>
        <w:t>set to the value "true" when the MCData client has entered an emergency alert area; or</w:t>
      </w:r>
    </w:p>
    <w:p w14:paraId="792FA945" w14:textId="77777777" w:rsidR="00365745" w:rsidRPr="00B02A0B" w:rsidRDefault="00365745" w:rsidP="00365745">
      <w:pPr>
        <w:pStyle w:val="B3"/>
      </w:pPr>
      <w:r w:rsidRPr="00B02A0B">
        <w:t>ii)</w:t>
      </w:r>
      <w:r w:rsidRPr="00B02A0B">
        <w:tab/>
        <w:t>set to the value "false" when the MCData client has exited an emergency alert area;</w:t>
      </w:r>
    </w:p>
    <w:p w14:paraId="347DAD5C" w14:textId="77777777" w:rsidR="00365745" w:rsidRPr="00B02A0B" w:rsidRDefault="00365745" w:rsidP="00365745">
      <w:pPr>
        <w:pStyle w:val="B2"/>
      </w:pPr>
      <w:r w:rsidRPr="00B02A0B">
        <w:t>h)</w:t>
      </w:r>
      <w:r w:rsidRPr="00B02A0B">
        <w:tab/>
        <w:t>a &lt;group-geo-area-</w:t>
      </w:r>
      <w:proofErr w:type="spellStart"/>
      <w:r w:rsidRPr="00B02A0B">
        <w:t>ind</w:t>
      </w:r>
      <w:proofErr w:type="spellEnd"/>
      <w:r w:rsidRPr="00B02A0B">
        <w:t>&gt; element:</w:t>
      </w:r>
    </w:p>
    <w:p w14:paraId="54706E79" w14:textId="77777777" w:rsidR="00365745" w:rsidRPr="00B02A0B" w:rsidRDefault="00365745" w:rsidP="00365745">
      <w:pPr>
        <w:pStyle w:val="B3"/>
      </w:pPr>
      <w:proofErr w:type="spellStart"/>
      <w:r w:rsidRPr="00B02A0B">
        <w:t>i</w:t>
      </w:r>
      <w:proofErr w:type="spellEnd"/>
      <w:r w:rsidRPr="00B02A0B">
        <w:t>)</w:t>
      </w:r>
      <w:r w:rsidRPr="00B02A0B">
        <w:tab/>
        <w:t>set to the value "true" when the MCData client has entered a group geographic area; or</w:t>
      </w:r>
    </w:p>
    <w:p w14:paraId="784AFFCE" w14:textId="77777777" w:rsidR="00365745" w:rsidRPr="00B02A0B" w:rsidRDefault="00365745" w:rsidP="00365745">
      <w:pPr>
        <w:pStyle w:val="B3"/>
      </w:pPr>
      <w:r w:rsidRPr="00B02A0B">
        <w:t>ii)</w:t>
      </w:r>
      <w:r w:rsidRPr="00B02A0B">
        <w:tab/>
        <w:t>set to the value "false" when the MCData client has exited a group geographic area;</w:t>
      </w:r>
    </w:p>
    <w:p w14:paraId="70447898" w14:textId="77777777" w:rsidR="00365745" w:rsidRPr="00B02A0B" w:rsidRDefault="00365745" w:rsidP="00365745">
      <w:pPr>
        <w:pStyle w:val="B2"/>
      </w:pPr>
      <w:proofErr w:type="spellStart"/>
      <w:r w:rsidRPr="00B02A0B">
        <w:t>i</w:t>
      </w:r>
      <w:proofErr w:type="spellEnd"/>
      <w:r w:rsidRPr="00B02A0B">
        <w:t>)</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w:t>
      </w:r>
      <w:proofErr w:type="spellStart"/>
      <w:r w:rsidRPr="00B02A0B">
        <w:t>mcdata</w:t>
      </w:r>
      <w:proofErr w:type="spellEnd"/>
      <w:r w:rsidRPr="00B02A0B">
        <w:t>-request-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0DD35BAE" w14:textId="77777777" w:rsidR="00365745" w:rsidRPr="00B02A0B" w:rsidRDefault="00365745" w:rsidP="00365745">
      <w:pPr>
        <w:pStyle w:val="B3"/>
      </w:pPr>
      <w:proofErr w:type="spellStart"/>
      <w:r w:rsidRPr="00B02A0B">
        <w:t>i</w:t>
      </w:r>
      <w:proofErr w:type="spellEnd"/>
      <w:r w:rsidRPr="00B02A0B">
        <w:t>)</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0070CA74" w14:textId="77777777" w:rsidR="00365745" w:rsidRPr="00B02A0B" w:rsidRDefault="00365745" w:rsidP="00365745">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02136603" w14:textId="77777777" w:rsidR="00365745" w:rsidRPr="00B02A0B" w:rsidRDefault="00365745" w:rsidP="00365745">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3D3D3877" w14:textId="77777777" w:rsidR="00365745" w:rsidRPr="00B02A0B" w:rsidRDefault="00365745" w:rsidP="00365745">
      <w:pPr>
        <w:pStyle w:val="B3"/>
        <w:rPr>
          <w:noProof/>
        </w:rPr>
      </w:pPr>
      <w:proofErr w:type="spellStart"/>
      <w:r w:rsidRPr="00B02A0B">
        <w:t>i</w:t>
      </w:r>
      <w:proofErr w:type="spellEnd"/>
      <w:r w:rsidRPr="00B02A0B">
        <w:t>)</w:t>
      </w:r>
      <w:r w:rsidRPr="00B02A0B">
        <w:tab/>
        <w:t>can be set to "true" and included in a SIP MESSAGE to indicate that the in-progress emergency cancellation request was received successfully</w:t>
      </w:r>
      <w:r w:rsidRPr="00B02A0B">
        <w:rPr>
          <w:noProof/>
        </w:rPr>
        <w:t>;</w:t>
      </w:r>
    </w:p>
    <w:p w14:paraId="70ABF51F" w14:textId="77777777" w:rsidR="00365745" w:rsidRPr="00B02A0B" w:rsidRDefault="00365745" w:rsidP="00365745">
      <w:pPr>
        <w:pStyle w:val="B2"/>
      </w:pPr>
      <w:r w:rsidRPr="00B02A0B">
        <w:t>k)</w:t>
      </w:r>
      <w:r w:rsidRPr="00B02A0B">
        <w:tab/>
        <w:t>a &lt;multiple-devices-</w:t>
      </w:r>
      <w:proofErr w:type="spellStart"/>
      <w:r w:rsidRPr="00B02A0B">
        <w:t>ind</w:t>
      </w:r>
      <w:proofErr w:type="spellEnd"/>
      <w:r w:rsidRPr="00B02A0B">
        <w:t>&gt; element can be included and set to:</w:t>
      </w:r>
    </w:p>
    <w:p w14:paraId="0FE78739" w14:textId="77777777" w:rsidR="00365745" w:rsidRPr="00B02A0B" w:rsidRDefault="00365745" w:rsidP="00365745">
      <w:pPr>
        <w:pStyle w:val="B3"/>
      </w:pPr>
      <w:proofErr w:type="spellStart"/>
      <w:r w:rsidRPr="00B02A0B">
        <w:t>i</w:t>
      </w:r>
      <w:proofErr w:type="spellEnd"/>
      <w:r w:rsidRPr="00B02A0B">
        <w:t>)</w:t>
      </w:r>
      <w:r w:rsidRPr="00B02A0B">
        <w:tab/>
        <w:t>"true" to indicate to the client that multiple clients are registered for the MCData user; or</w:t>
      </w:r>
    </w:p>
    <w:p w14:paraId="403B4AFB" w14:textId="77777777" w:rsidR="00365745" w:rsidRPr="00B02A0B" w:rsidRDefault="00365745" w:rsidP="00365745">
      <w:pPr>
        <w:pStyle w:val="B3"/>
      </w:pPr>
      <w:r w:rsidRPr="00B02A0B">
        <w:t>ii)</w:t>
      </w:r>
      <w:r w:rsidRPr="00B02A0B">
        <w:tab/>
        <w:t>"false" to indicate to the client that no other clients are registered for the MCData user;</w:t>
      </w:r>
    </w:p>
    <w:p w14:paraId="3DB85EA5" w14:textId="77777777" w:rsidR="00365745" w:rsidRPr="00B02A0B" w:rsidRDefault="00365745" w:rsidP="00365745">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6513A326" w14:textId="77777777" w:rsidR="00365745" w:rsidRPr="00B02A0B" w:rsidRDefault="00365745" w:rsidP="00365745">
      <w:pPr>
        <w:pStyle w:val="B3"/>
      </w:pPr>
      <w:proofErr w:type="spellStart"/>
      <w:r w:rsidRPr="00B02A0B">
        <w:t>i</w:t>
      </w:r>
      <w:proofErr w:type="spellEnd"/>
      <w:r w:rsidRPr="00B02A0B">
        <w:t>)</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3D66E663" w14:textId="77777777" w:rsidR="00365745" w:rsidRPr="00B02A0B" w:rsidRDefault="00365745" w:rsidP="00365745">
      <w:pPr>
        <w:pStyle w:val="B3"/>
      </w:pPr>
      <w:proofErr w:type="spellStart"/>
      <w:r w:rsidRPr="00B02A0B">
        <w:t>i</w:t>
      </w:r>
      <w:r w:rsidRPr="00B02A0B">
        <w:rPr>
          <w:lang w:val="en-IN"/>
        </w:rPr>
        <w:t>i</w:t>
      </w:r>
      <w:proofErr w:type="spellEnd"/>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FA127ED" w14:textId="77777777" w:rsidR="00365745" w:rsidRPr="00B02A0B" w:rsidRDefault="00365745" w:rsidP="00365745">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54857F45" w14:textId="77777777" w:rsidR="00365745" w:rsidRPr="00B02A0B" w:rsidRDefault="00365745" w:rsidP="00365745">
      <w:pPr>
        <w:pStyle w:val="B3"/>
      </w:pPr>
      <w:proofErr w:type="spellStart"/>
      <w:r w:rsidRPr="00B02A0B">
        <w:t>i</w:t>
      </w:r>
      <w:proofErr w:type="spellEnd"/>
      <w:r w:rsidRPr="00B02A0B">
        <w:t>)</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2070618B" w14:textId="77777777" w:rsidR="00365745" w:rsidRPr="00B02A0B" w:rsidRDefault="00365745" w:rsidP="00365745">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125AE56B" w14:textId="77777777" w:rsidR="00365745" w:rsidRPr="00B02A0B" w:rsidRDefault="00365745" w:rsidP="00365745">
      <w:pPr>
        <w:pStyle w:val="B3"/>
        <w:rPr>
          <w:lang w:val="hr-HR"/>
        </w:rPr>
      </w:pPr>
      <w:proofErr w:type="spellStart"/>
      <w:r w:rsidRPr="00B02A0B">
        <w:lastRenderedPageBreak/>
        <w:t>i</w:t>
      </w:r>
      <w:proofErr w:type="spellEnd"/>
      <w:r w:rsidRPr="00B02A0B">
        <w:t>)</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441FFE21" w14:textId="77777777" w:rsidR="00365745" w:rsidRPr="00B02A0B" w:rsidRDefault="00365745" w:rsidP="00365745">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A65240A" w14:textId="77777777" w:rsidR="00365745" w:rsidRPr="00B02A0B" w:rsidRDefault="00365745" w:rsidP="00365745">
      <w:pPr>
        <w:pStyle w:val="B3"/>
      </w:pPr>
      <w:proofErr w:type="spellStart"/>
      <w:r w:rsidRPr="00B02A0B">
        <w:t>i</w:t>
      </w:r>
      <w:proofErr w:type="spellEnd"/>
      <w:r w:rsidRPr="00B02A0B">
        <w:t>)</w:t>
      </w:r>
      <w:r w:rsidRPr="00B02A0B">
        <w:tab/>
        <w:t>"true" when the user wants to store his/her MCData private communications into his/her MCData message store account; or</w:t>
      </w:r>
    </w:p>
    <w:p w14:paraId="35244443" w14:textId="77777777" w:rsidR="00365745" w:rsidRPr="00B02A0B" w:rsidRDefault="00365745" w:rsidP="00365745">
      <w:pPr>
        <w:pStyle w:val="B3"/>
      </w:pPr>
      <w:r w:rsidRPr="00B02A0B">
        <w:t>ii)</w:t>
      </w:r>
      <w:r w:rsidRPr="00B02A0B">
        <w:tab/>
        <w:t>"false" when the user do not store his/her MCData private communications into his/her MCData message store account;</w:t>
      </w:r>
    </w:p>
    <w:p w14:paraId="4B5B93C2" w14:textId="77777777" w:rsidR="00365745" w:rsidRPr="00B02A0B" w:rsidRDefault="00365745" w:rsidP="00365745">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3405604" w14:textId="77777777" w:rsidR="00365745" w:rsidRPr="00B02A0B" w:rsidRDefault="00365745" w:rsidP="00365745">
      <w:pPr>
        <w:pStyle w:val="B3"/>
      </w:pPr>
      <w:proofErr w:type="spellStart"/>
      <w:r w:rsidRPr="00B02A0B">
        <w:t>i</w:t>
      </w:r>
      <w:proofErr w:type="spellEnd"/>
      <w:r w:rsidRPr="00B02A0B">
        <w:t>)</w:t>
      </w:r>
      <w:r w:rsidRPr="00B02A0B">
        <w:tab/>
        <w:t>"true" when the user wants to store his/her MCData group communications into his/her MCData message store account; or</w:t>
      </w:r>
    </w:p>
    <w:p w14:paraId="26309772" w14:textId="77777777" w:rsidR="00365745" w:rsidRPr="00B02A0B" w:rsidRDefault="00365745" w:rsidP="00365745">
      <w:pPr>
        <w:pStyle w:val="B3"/>
      </w:pPr>
      <w:r w:rsidRPr="00B02A0B">
        <w:t>ii)</w:t>
      </w:r>
      <w:r w:rsidRPr="00B02A0B">
        <w:tab/>
        <w:t>"false" when the user do not store his/her MCData group communications into his/her MCData message store account;</w:t>
      </w:r>
    </w:p>
    <w:p w14:paraId="312EA889" w14:textId="77777777" w:rsidR="00365745" w:rsidRPr="00B02A0B" w:rsidRDefault="00365745" w:rsidP="00365745">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66046B7B" w14:textId="77777777" w:rsidR="00365745" w:rsidRPr="00B02A0B" w:rsidRDefault="00365745" w:rsidP="00365745">
      <w:pPr>
        <w:pStyle w:val="B3"/>
      </w:pPr>
      <w:proofErr w:type="spellStart"/>
      <w:r w:rsidRPr="00B02A0B">
        <w:t>i</w:t>
      </w:r>
      <w:proofErr w:type="spellEnd"/>
      <w:r w:rsidRPr="00B02A0B">
        <w:t>)</w:t>
      </w:r>
      <w:r w:rsidRPr="00B02A0B">
        <w:tab/>
        <w:t>set to a value of "enable" when the user wants to store the specified MCData private communications for which user is authorized to store the communication into the MCData message store; or</w:t>
      </w:r>
    </w:p>
    <w:p w14:paraId="529C341C" w14:textId="77777777" w:rsidR="00365745" w:rsidRPr="00B02A0B" w:rsidRDefault="00365745" w:rsidP="00365745">
      <w:pPr>
        <w:pStyle w:val="B3"/>
      </w:pPr>
      <w:r w:rsidRPr="00B02A0B">
        <w:t>ii)</w:t>
      </w:r>
      <w:r w:rsidRPr="00B02A0B">
        <w:tab/>
        <w:t xml:space="preserve">set to a value of "disable" when the user do not wants to store the specified MCData private communications for which user is authorized to store the communication into the MCData message store; </w:t>
      </w:r>
    </w:p>
    <w:p w14:paraId="4D87FBA0" w14:textId="77777777" w:rsidR="00365745" w:rsidRPr="00B02A0B" w:rsidRDefault="00365745" w:rsidP="00365745">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4CD00B7" w14:textId="77777777" w:rsidR="00365745" w:rsidRPr="00B02A0B" w:rsidRDefault="00365745" w:rsidP="00365745">
      <w:pPr>
        <w:pStyle w:val="B3"/>
      </w:pPr>
      <w:proofErr w:type="spellStart"/>
      <w:r w:rsidRPr="00B02A0B">
        <w:t>i</w:t>
      </w:r>
      <w:proofErr w:type="spellEnd"/>
      <w:r w:rsidRPr="00B02A0B">
        <w:t>)</w:t>
      </w:r>
      <w:r w:rsidRPr="00B02A0B">
        <w:tab/>
        <w:t>"enable" when the user wants to store the specified MCData group communications for which user is authorized to store the communication into the MCData message store; or</w:t>
      </w:r>
    </w:p>
    <w:p w14:paraId="77A15347" w14:textId="77777777" w:rsidR="00365745" w:rsidRPr="00B02A0B" w:rsidRDefault="00365745" w:rsidP="00365745">
      <w:pPr>
        <w:pStyle w:val="B3"/>
        <w:rPr>
          <w:lang w:val="hr-HR"/>
        </w:rPr>
      </w:pPr>
      <w:r w:rsidRPr="00B02A0B">
        <w:t>ii)</w:t>
      </w:r>
      <w:r w:rsidRPr="00B02A0B">
        <w:tab/>
        <w:t>"disable" when the user do not wants to store the specified MCData group communications for which user is authorized to store the communication into the MCData message store</w:t>
      </w:r>
      <w:r>
        <w:t>;</w:t>
      </w:r>
    </w:p>
    <w:p w14:paraId="0304D317" w14:textId="77777777" w:rsidR="00365745" w:rsidRPr="00B02A0B" w:rsidRDefault="00365745" w:rsidP="00365745">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6B22DC6A" w14:textId="77777777" w:rsidR="00365745" w:rsidRPr="00B02A0B" w:rsidRDefault="00365745" w:rsidP="00365745">
      <w:pPr>
        <w:pStyle w:val="B3"/>
      </w:pPr>
      <w:proofErr w:type="spellStart"/>
      <w:r w:rsidRPr="00B02A0B">
        <w:t>i</w:t>
      </w:r>
      <w:proofErr w:type="spellEnd"/>
      <w:r w:rsidRPr="00B02A0B">
        <w:t>)</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336EBE28" w14:textId="77777777" w:rsidR="00365745" w:rsidRPr="00B02A0B" w:rsidRDefault="00365745" w:rsidP="00365745">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79" w:name="_Hlk114251286"/>
      <w:r>
        <w:rPr>
          <w:lang w:val="en-US"/>
        </w:rPr>
        <w:t>;</w:t>
      </w:r>
      <w:bookmarkEnd w:id="79"/>
    </w:p>
    <w:p w14:paraId="3A81C173" w14:textId="77777777" w:rsidR="00365745" w:rsidRDefault="00365745" w:rsidP="00365745">
      <w:pPr>
        <w:pStyle w:val="B2"/>
      </w:pPr>
      <w:r>
        <w:t>t)</w:t>
      </w:r>
      <w:r>
        <w:tab/>
      </w:r>
      <w:r w:rsidRPr="009E4E8F">
        <w:t>a &lt;called-functional-alias-URI&gt; element set</w:t>
      </w:r>
      <w:r w:rsidRPr="00B02A0B">
        <w:t xml:space="preserve"> to</w:t>
      </w:r>
      <w:r w:rsidRPr="00A32032">
        <w:t xml:space="preserve"> the value of </w:t>
      </w:r>
      <w:bookmarkStart w:id="80" w:name="_Hlk112079327"/>
      <w:r w:rsidRPr="00A32032">
        <w:t xml:space="preserve">the functional alias </w:t>
      </w:r>
      <w:r>
        <w:t>to be called;</w:t>
      </w:r>
    </w:p>
    <w:p w14:paraId="1EE7261B" w14:textId="77777777" w:rsidR="00365745" w:rsidRPr="00B02A0B" w:rsidRDefault="00365745" w:rsidP="00365745">
      <w:pPr>
        <w:pStyle w:val="B2"/>
        <w:rPr>
          <w:lang w:val="hr-HR"/>
        </w:rPr>
      </w:pPr>
      <w:r>
        <w:rPr>
          <w:lang w:val="en-US"/>
        </w:rPr>
        <w:t>u</w:t>
      </w:r>
      <w:r>
        <w:t>)</w:t>
      </w:r>
      <w:r>
        <w:tab/>
        <w:t>a &lt;user-requested-priority&gt; element set to the non-negative integer value requested by the user as priority;</w:t>
      </w:r>
      <w:bookmarkEnd w:id="80"/>
    </w:p>
    <w:p w14:paraId="24AD9EAB" w14:textId="77777777" w:rsidR="00365745" w:rsidRDefault="00365745" w:rsidP="00365745">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33ACDD30" w14:textId="77777777" w:rsidR="00365745" w:rsidRDefault="00365745" w:rsidP="00365745">
      <w:pPr>
        <w:pStyle w:val="B2"/>
      </w:pPr>
      <w:r>
        <w:t>w)</w:t>
      </w:r>
      <w:r>
        <w:tab/>
        <w:t>a&lt;</w:t>
      </w:r>
      <w:r w:rsidRPr="00E604AC">
        <w:t>end-to-end-security</w:t>
      </w:r>
      <w:r>
        <w:t>&gt; element set to:</w:t>
      </w:r>
    </w:p>
    <w:p w14:paraId="09AE56D4" w14:textId="77777777" w:rsidR="00365745" w:rsidRDefault="00365745" w:rsidP="00365745">
      <w:pPr>
        <w:pStyle w:val="B3"/>
      </w:pPr>
      <w:proofErr w:type="spellStart"/>
      <w:r>
        <w:t>i</w:t>
      </w:r>
      <w:proofErr w:type="spellEnd"/>
      <w:r>
        <w:t>)</w:t>
      </w:r>
      <w:r>
        <w:tab/>
        <w:t xml:space="preserve">"true" to indicate that end to end security is requested by the initiating user, which instructs the controlling function to determine the preconfigured group from which security related </w:t>
      </w:r>
      <w:proofErr w:type="spellStart"/>
      <w:r>
        <w:t>informations</w:t>
      </w:r>
      <w:proofErr w:type="spellEnd"/>
      <w:r>
        <w:t xml:space="preserve"> are used for securing the </w:t>
      </w:r>
      <w:proofErr w:type="spellStart"/>
      <w:r>
        <w:t>adhoc</w:t>
      </w:r>
      <w:proofErr w:type="spellEnd"/>
      <w:r>
        <w:t xml:space="preserve"> group data communication; or</w:t>
      </w:r>
    </w:p>
    <w:p w14:paraId="0045B512" w14:textId="77777777" w:rsidR="00365745" w:rsidRPr="0073469F" w:rsidRDefault="00365745" w:rsidP="00365745">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r>
        <w:t>informations</w:t>
      </w:r>
      <w:proofErr w:type="spellEnd"/>
      <w:r>
        <w:t xml:space="preserve"> are used for secure </w:t>
      </w:r>
      <w:proofErr w:type="spellStart"/>
      <w:r>
        <w:t>adhoc</w:t>
      </w:r>
      <w:proofErr w:type="spellEnd"/>
      <w:r>
        <w:t xml:space="preserve"> group data communication;</w:t>
      </w:r>
    </w:p>
    <w:p w14:paraId="0D4033E8" w14:textId="77777777" w:rsidR="00365745" w:rsidRDefault="00365745" w:rsidP="00365745">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criteria;</w:t>
      </w:r>
    </w:p>
    <w:p w14:paraId="7313FFE1" w14:textId="77777777" w:rsidR="00365745" w:rsidRDefault="00365745" w:rsidP="00365745">
      <w:pPr>
        <w:pStyle w:val="B2"/>
      </w:pPr>
      <w:r>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p>
    <w:p w14:paraId="614C5695" w14:textId="77777777" w:rsidR="00365745" w:rsidRDefault="00365745" w:rsidP="00365745">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48A28CC9" w14:textId="77777777" w:rsidR="00365745" w:rsidRDefault="00365745" w:rsidP="00365745">
      <w:pPr>
        <w:pStyle w:val="B3"/>
      </w:pPr>
      <w:proofErr w:type="spellStart"/>
      <w:r>
        <w:lastRenderedPageBreak/>
        <w:t>i</w:t>
      </w:r>
      <w:proofErr w:type="spellEnd"/>
      <w:r>
        <w:t>)</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r>
        <w:t>;</w:t>
      </w:r>
      <w:del w:id="81" w:author="Peter Beicht" w:date="2024-08-08T15:39:00Z">
        <w:r w:rsidDel="00E20AB7">
          <w:delText xml:space="preserve"> and</w:delText>
        </w:r>
      </w:del>
    </w:p>
    <w:p w14:paraId="1EFFE220" w14:textId="77777777" w:rsidR="00365745" w:rsidRDefault="00365745" w:rsidP="00365745">
      <w:pPr>
        <w:pStyle w:val="B2"/>
      </w:pPr>
      <w:r>
        <w:t>z1)</w:t>
      </w:r>
      <w:r>
        <w:tab/>
        <w:t>a &lt;partner-</w:t>
      </w:r>
      <w:proofErr w:type="spellStart"/>
      <w:r>
        <w:t>mcdata</w:t>
      </w:r>
      <w:proofErr w:type="spellEnd"/>
      <w:r>
        <w:t xml:space="preserve">-id&gt; set to the MCData ID of a migrating user </w:t>
      </w:r>
      <w:r w:rsidRPr="00881772">
        <w:rPr>
          <w:noProof/>
        </w:rPr>
        <w:t>in the partner MC</w:t>
      </w:r>
      <w:r>
        <w:rPr>
          <w:noProof/>
        </w:rPr>
        <w:t>Data</w:t>
      </w:r>
      <w:r w:rsidRPr="00881772">
        <w:rPr>
          <w:noProof/>
        </w:rPr>
        <w:t xml:space="preserve"> system</w:t>
      </w:r>
      <w:r>
        <w:t>;</w:t>
      </w:r>
    </w:p>
    <w:p w14:paraId="599296B4" w14:textId="77777777" w:rsidR="00365745" w:rsidRDefault="00365745" w:rsidP="00365745">
      <w:pPr>
        <w:pStyle w:val="B2"/>
        <w:rPr>
          <w:noProof/>
        </w:rPr>
      </w:pPr>
      <w:r>
        <w:t>z2)</w:t>
      </w:r>
      <w:r>
        <w:tab/>
        <w:t>a &lt;migration-auth-result&gt; set to:</w:t>
      </w:r>
    </w:p>
    <w:p w14:paraId="67AC5041" w14:textId="77777777" w:rsidR="00365745" w:rsidRPr="0073469F" w:rsidRDefault="00365745" w:rsidP="00365745">
      <w:pPr>
        <w:pStyle w:val="B3"/>
      </w:pPr>
      <w:proofErr w:type="spellStart"/>
      <w:r>
        <w:t>i</w:t>
      </w:r>
      <w:proofErr w:type="spellEnd"/>
      <w:r w:rsidRPr="0073469F">
        <w:t>)</w:t>
      </w:r>
      <w:r w:rsidRPr="0073469F">
        <w:tab/>
        <w:t>"true"</w:t>
      </w:r>
      <w:r>
        <w:t xml:space="preserve"> to indicate that</w:t>
      </w:r>
      <w:r w:rsidRPr="0073469F">
        <w:t xml:space="preserve"> the </w:t>
      </w:r>
      <w:r>
        <w:t>MCData client is authorized to migrate</w:t>
      </w:r>
      <w:r w:rsidRPr="0073469F">
        <w:t>; or</w:t>
      </w:r>
    </w:p>
    <w:p w14:paraId="588FB7C9" w14:textId="77777777" w:rsidR="00365745" w:rsidRDefault="00365745" w:rsidP="00365745">
      <w:pPr>
        <w:pStyle w:val="B3"/>
      </w:pPr>
      <w:r>
        <w:t>ii</w:t>
      </w:r>
      <w:r w:rsidRPr="0073469F">
        <w:t>)</w:t>
      </w:r>
      <w:r w:rsidRPr="0073469F">
        <w:tab/>
        <w:t>"false"</w:t>
      </w:r>
      <w:r>
        <w:t xml:space="preserve"> to indicate that</w:t>
      </w:r>
      <w:r w:rsidRPr="0073469F">
        <w:t xml:space="preserve"> the MC</w:t>
      </w:r>
      <w:r>
        <w:t>Data</w:t>
      </w:r>
      <w:r w:rsidRPr="0073469F">
        <w:t xml:space="preserve"> client is </w:t>
      </w:r>
      <w:r>
        <w:t>not authorized to migrate;</w:t>
      </w:r>
      <w:del w:id="82" w:author="Peter Beicht" w:date="2024-08-08T15:39:00Z">
        <w:r w:rsidDel="0047271E">
          <w:delText xml:space="preserve"> and</w:delText>
        </w:r>
      </w:del>
    </w:p>
    <w:p w14:paraId="1C8A829F" w14:textId="77777777" w:rsidR="00365745" w:rsidRDefault="00365745" w:rsidP="00365745">
      <w:pPr>
        <w:pStyle w:val="B2"/>
      </w:pPr>
      <w:r w:rsidRPr="006462A1">
        <w:rPr>
          <w:rFonts w:eastAsiaTheme="minorEastAsia"/>
        </w:rPr>
        <w:t>z3)</w:t>
      </w:r>
      <w:r w:rsidRPr="006462A1">
        <w:rPr>
          <w:rFonts w:eastAsiaTheme="minorEastAsia"/>
        </w:rPr>
        <w:tab/>
        <w:t>a &lt;selected-user-profile-index&gt; set to the value contained in the "user-profile-index" attribute of the MCData user profile selected according to clause 4.2.2.1.2.3 of 3GPP TS 24.484 [50];</w:t>
      </w:r>
    </w:p>
    <w:p w14:paraId="08C1D71F" w14:textId="49A4697A" w:rsidR="00365745" w:rsidRDefault="00AB5F4D" w:rsidP="00365745">
      <w:pPr>
        <w:pStyle w:val="B2"/>
      </w:pPr>
      <w:ins w:id="83" w:author="Peter Beicht" w:date="2024-08-08T15:40:00Z">
        <w:r>
          <w:t>z4</w:t>
        </w:r>
      </w:ins>
      <w:del w:id="84" w:author="Peter Beicht" w:date="2024-08-08T15:40:00Z">
        <w:r w:rsidR="00365745" w:rsidDel="00AB5F4D">
          <w:delText>aa</w:delText>
        </w:r>
      </w:del>
      <w:r w:rsidR="00365745">
        <w:t>)</w:t>
      </w:r>
      <w:r w:rsidR="00365745">
        <w:tab/>
        <w:t xml:space="preserve">a &lt;response-type&gt; </w:t>
      </w:r>
      <w:r w:rsidR="00365745" w:rsidRPr="003B773F">
        <w:t>element set to</w:t>
      </w:r>
      <w:r w:rsidR="00365745">
        <w:t>:</w:t>
      </w:r>
    </w:p>
    <w:p w14:paraId="0F666D12" w14:textId="77777777" w:rsidR="00365745" w:rsidRDefault="00365745" w:rsidP="00365745">
      <w:pPr>
        <w:pStyle w:val="B3"/>
      </w:pPr>
      <w:proofErr w:type="spellStart"/>
      <w:r>
        <w:t>i</w:t>
      </w:r>
      <w:proofErr w:type="spellEnd"/>
      <w:r>
        <w:t>)</w:t>
      </w:r>
      <w:r>
        <w:tab/>
      </w:r>
      <w:r w:rsidRPr="00121E66">
        <w:t>"</w:t>
      </w:r>
      <w:r>
        <w:t>get-</w:t>
      </w:r>
      <w:proofErr w:type="spellStart"/>
      <w:r>
        <w:t>userlist</w:t>
      </w:r>
      <w:proofErr w:type="spellEnd"/>
      <w:r>
        <w:t>-</w:t>
      </w:r>
      <w:proofErr w:type="spellStart"/>
      <w:r>
        <w:t>adhoc</w:t>
      </w:r>
      <w:proofErr w:type="spellEnd"/>
      <w:r>
        <w:t>-group-data-</w:t>
      </w:r>
      <w:proofErr w:type="spellStart"/>
      <w:r>
        <w:t>comn</w:t>
      </w:r>
      <w:proofErr w:type="spellEnd"/>
      <w:r>
        <w:t>-response"</w:t>
      </w:r>
      <w:r w:rsidRPr="00702036">
        <w:t xml:space="preserve"> when a </w:t>
      </w:r>
      <w:r>
        <w:t>terminating</w:t>
      </w:r>
      <w:r w:rsidRPr="00C41F1B">
        <w:t xml:space="preserve"> participating</w:t>
      </w:r>
      <w:r>
        <w:t xml:space="preserve"> MCData function</w:t>
      </w:r>
      <w:r w:rsidRPr="00702036">
        <w:t xml:space="preserve"> </w:t>
      </w:r>
      <w:r>
        <w:t xml:space="preserve">responds to get </w:t>
      </w:r>
      <w:proofErr w:type="spellStart"/>
      <w:r>
        <w:t>userlist</w:t>
      </w:r>
      <w:proofErr w:type="spellEnd"/>
      <w:r>
        <w:t xml:space="preserve"> for </w:t>
      </w:r>
      <w:proofErr w:type="spellStart"/>
      <w:r>
        <w:t>adhoc</w:t>
      </w:r>
      <w:proofErr w:type="spellEnd"/>
      <w:r>
        <w:t xml:space="preserve"> group data communication request;</w:t>
      </w:r>
      <w:del w:id="85" w:author="Peter Beicht" w:date="2024-08-08T15:42:00Z">
        <w:r w:rsidDel="00512C59">
          <w:delText xml:space="preserve"> and</w:delText>
        </w:r>
      </w:del>
    </w:p>
    <w:p w14:paraId="677316D7" w14:textId="5D8F01FC" w:rsidR="00365745" w:rsidRDefault="00AB5F4D" w:rsidP="00365745">
      <w:pPr>
        <w:pStyle w:val="B2"/>
        <w:rPr>
          <w:rFonts w:eastAsiaTheme="minorEastAsia"/>
        </w:rPr>
      </w:pPr>
      <w:ins w:id="86" w:author="Peter Beicht" w:date="2024-08-08T15:40:00Z">
        <w:r>
          <w:rPr>
            <w:rFonts w:eastAsiaTheme="minorEastAsia"/>
          </w:rPr>
          <w:t>z5</w:t>
        </w:r>
      </w:ins>
      <w:del w:id="87" w:author="Peter Beicht" w:date="2024-08-08T15:40:00Z">
        <w:r w:rsidR="00365745" w:rsidRPr="006462A1" w:rsidDel="00AB5F4D">
          <w:rPr>
            <w:rFonts w:eastAsiaTheme="minorEastAsia"/>
          </w:rPr>
          <w:delText>ab</w:delText>
        </w:r>
      </w:del>
      <w:r w:rsidR="00365745" w:rsidRPr="006462A1">
        <w:rPr>
          <w:rFonts w:eastAsiaTheme="minorEastAsia"/>
        </w:rPr>
        <w:t>)</w:t>
      </w:r>
      <w:r w:rsidR="00365745" w:rsidRPr="006462A1">
        <w:rPr>
          <w:rFonts w:eastAsiaTheme="minorEastAsia"/>
        </w:rPr>
        <w:tab/>
        <w:t>a &lt;primary-</w:t>
      </w:r>
      <w:proofErr w:type="spellStart"/>
      <w:r w:rsidR="00365745" w:rsidRPr="006462A1">
        <w:rPr>
          <w:rFonts w:eastAsiaTheme="minorEastAsia"/>
        </w:rPr>
        <w:t>mcdata</w:t>
      </w:r>
      <w:proofErr w:type="spellEnd"/>
      <w:r w:rsidR="00365745" w:rsidRPr="006462A1">
        <w:rPr>
          <w:rFonts w:eastAsiaTheme="minorEastAsia"/>
        </w:rPr>
        <w:t>-id&gt; element set to the MCData ID of the user in the primary MCData system</w:t>
      </w:r>
      <w:r w:rsidR="00365745">
        <w:rPr>
          <w:rFonts w:eastAsiaTheme="minorEastAsia"/>
        </w:rPr>
        <w:t>; and</w:t>
      </w:r>
    </w:p>
    <w:p w14:paraId="45402500" w14:textId="21B48D1E" w:rsidR="00365745" w:rsidRDefault="00747B33" w:rsidP="00365745">
      <w:pPr>
        <w:pStyle w:val="B2"/>
        <w:rPr>
          <w:rFonts w:eastAsiaTheme="minorEastAsia"/>
        </w:rPr>
      </w:pPr>
      <w:ins w:id="88" w:author="Peter Beicht" w:date="2024-08-08T15:40:00Z">
        <w:r>
          <w:t>z6</w:t>
        </w:r>
      </w:ins>
      <w:del w:id="89" w:author="Peter Beicht" w:date="2024-08-08T15:40:00Z">
        <w:r w:rsidR="00365745" w:rsidDel="00747B33">
          <w:delText>ac</w:delText>
        </w:r>
      </w:del>
      <w:r w:rsidR="00365745">
        <w:t>)</w:t>
      </w:r>
      <w:r w:rsidR="00365745">
        <w:tab/>
        <w:t xml:space="preserve">a &lt;location-of-functional-alias-URI&gt; element set to </w:t>
      </w:r>
      <w:r w:rsidR="00365745" w:rsidRPr="00FE04B9">
        <w:t xml:space="preserve">a URI of a functional alias </w:t>
      </w:r>
      <w:r w:rsidR="00365745">
        <w:t>that is used to identify the MCData clients for which location information is being requested.</w:t>
      </w:r>
    </w:p>
    <w:p w14:paraId="48D8443F" w14:textId="77777777" w:rsidR="00365745" w:rsidRPr="0031086E" w:rsidRDefault="00365745" w:rsidP="00365745">
      <w:pPr>
        <w:pStyle w:val="B3"/>
        <w:rPr>
          <w:lang w:eastAsia="ko-KR"/>
        </w:rPr>
      </w:pPr>
      <w:r w:rsidRPr="00840337">
        <w:rPr>
          <w:rFonts w:eastAsiaTheme="minorEastAsia"/>
        </w:rPr>
        <w:t>ii)</w:t>
      </w:r>
      <w:r w:rsidRPr="00840337">
        <w:rPr>
          <w:rFonts w:eastAsiaTheme="minorEastAsia"/>
        </w:rPr>
        <w:tab/>
        <w:t>"migration-service-authorization-response" when a participating MC</w:t>
      </w:r>
      <w:r w:rsidRPr="00840337">
        <w:rPr>
          <w:rFonts w:eastAsiaTheme="minorEastAsia" w:hint="eastAsia"/>
        </w:rPr>
        <w:t>Data</w:t>
      </w:r>
      <w:r w:rsidRPr="00840337">
        <w:rPr>
          <w:rFonts w:eastAsiaTheme="minorEastAsia"/>
        </w:rPr>
        <w:t xml:space="preserve"> function in the primary</w:t>
      </w:r>
      <w:r w:rsidRPr="00840337">
        <w:rPr>
          <w:rFonts w:eastAsiaTheme="minorEastAsia" w:hint="eastAsia"/>
        </w:rPr>
        <w:t xml:space="preserve"> MCData system sends a migration service authorization response</w:t>
      </w:r>
      <w:r w:rsidRPr="00840337">
        <w:rPr>
          <w:rFonts w:eastAsiaTheme="minorEastAsia"/>
        </w:rPr>
        <w:t>;</w:t>
      </w:r>
    </w:p>
    <w:p w14:paraId="0B3DB899" w14:textId="5B210589" w:rsidR="003D5DB1" w:rsidRDefault="003D5DB1" w:rsidP="003D5DB1">
      <w:pPr>
        <w:pStyle w:val="B2"/>
        <w:rPr>
          <w:ins w:id="90" w:author="Peter Beicht" w:date="2024-08-08T15:41:00Z"/>
        </w:rPr>
      </w:pPr>
      <w:ins w:id="91" w:author="Peter Beicht" w:date="2024-08-08T15:41:00Z">
        <w:r>
          <w:t>z7</w:t>
        </w:r>
        <w:r w:rsidRPr="001B71C4">
          <w:t>)</w:t>
        </w:r>
        <w:r w:rsidRPr="001B71C4">
          <w:tab/>
        </w:r>
        <w:r>
          <w:t>a &lt;data-host&gt; element containing:</w:t>
        </w:r>
      </w:ins>
    </w:p>
    <w:p w14:paraId="59DF8592" w14:textId="77777777" w:rsidR="003D5DB1" w:rsidRDefault="003D5DB1" w:rsidP="003D5DB1">
      <w:pPr>
        <w:pStyle w:val="B3"/>
        <w:rPr>
          <w:ins w:id="92" w:author="Peter Beicht" w:date="2024-08-08T15:41:00Z"/>
        </w:rPr>
      </w:pPr>
      <w:proofErr w:type="spellStart"/>
      <w:ins w:id="93" w:author="Peter Beicht" w:date="2024-08-08T15:41:00Z">
        <w:r>
          <w:t>i</w:t>
        </w:r>
        <w:proofErr w:type="spellEnd"/>
        <w:r>
          <w:t>)</w:t>
        </w:r>
        <w:r>
          <w:tab/>
          <w:t>the &lt;</w:t>
        </w:r>
        <w:proofErr w:type="spellStart"/>
        <w:r w:rsidRPr="007F582D">
          <w:t>IPaddressVersion</w:t>
        </w:r>
        <w:proofErr w:type="spellEnd"/>
        <w:r>
          <w:t>&gt; element set to a value of:</w:t>
        </w:r>
      </w:ins>
    </w:p>
    <w:p w14:paraId="6F141085" w14:textId="77777777" w:rsidR="003D5DB1" w:rsidRDefault="003D5DB1" w:rsidP="003D5DB1">
      <w:pPr>
        <w:pStyle w:val="B4"/>
        <w:rPr>
          <w:ins w:id="94" w:author="Peter Beicht" w:date="2024-08-08T15:41:00Z"/>
        </w:rPr>
      </w:pPr>
      <w:ins w:id="95" w:author="Peter Beicht" w:date="2024-08-08T15:41:00Z">
        <w:r>
          <w:t>A)</w:t>
        </w:r>
        <w:r>
          <w:tab/>
          <w:t>"</w:t>
        </w:r>
        <w:r w:rsidRPr="00230D1C">
          <w:rPr>
            <w:noProof/>
            <w:lang w:eastAsia="ko-KR"/>
          </w:rPr>
          <w:t>IPv</w:t>
        </w:r>
        <w:r>
          <w:rPr>
            <w:lang w:eastAsia="ko-KR"/>
          </w:rPr>
          <w:t>4</w:t>
        </w:r>
        <w:r>
          <w:t>" to indicate that the IP address of the data host is version 4; or</w:t>
        </w:r>
      </w:ins>
    </w:p>
    <w:p w14:paraId="6FCAC064" w14:textId="77777777" w:rsidR="003D5DB1" w:rsidRDefault="003D5DB1" w:rsidP="003D5DB1">
      <w:pPr>
        <w:pStyle w:val="B4"/>
        <w:rPr>
          <w:ins w:id="96" w:author="Peter Beicht" w:date="2024-08-08T15:41:00Z"/>
        </w:rPr>
      </w:pPr>
      <w:ins w:id="97" w:author="Peter Beicht" w:date="2024-08-08T15:41:00Z">
        <w:r>
          <w:t>B)</w:t>
        </w:r>
        <w:r>
          <w:tab/>
          <w:t>"</w:t>
        </w:r>
        <w:r w:rsidRPr="00230D1C">
          <w:rPr>
            <w:noProof/>
            <w:lang w:eastAsia="ko-KR"/>
          </w:rPr>
          <w:t>IPv</w:t>
        </w:r>
        <w:r>
          <w:rPr>
            <w:lang w:eastAsia="ko-KR"/>
          </w:rPr>
          <w:t>6</w:t>
        </w:r>
        <w:r>
          <w:t>" to indicate that the IP address of the data host is version 6;</w:t>
        </w:r>
      </w:ins>
    </w:p>
    <w:p w14:paraId="5043A2C1" w14:textId="77777777" w:rsidR="003D5DB1" w:rsidRDefault="003D5DB1" w:rsidP="003D5DB1">
      <w:pPr>
        <w:pStyle w:val="B3"/>
        <w:rPr>
          <w:ins w:id="98" w:author="Peter Beicht" w:date="2024-08-08T15:41:00Z"/>
        </w:rPr>
      </w:pPr>
      <w:ins w:id="99" w:author="Peter Beicht" w:date="2024-08-08T15:41:00Z">
        <w:r>
          <w:t>ii)</w:t>
        </w:r>
        <w:r>
          <w:tab/>
          <w:t>the &lt;</w:t>
        </w:r>
        <w:proofErr w:type="spellStart"/>
        <w:r w:rsidRPr="00B41B3F">
          <w:t>IPaddress</w:t>
        </w:r>
        <w:proofErr w:type="spellEnd"/>
        <w:r>
          <w:t>&gt; element set to the IP address of the data host; and</w:t>
        </w:r>
      </w:ins>
    </w:p>
    <w:p w14:paraId="4DC7ABA4" w14:textId="009DC27A" w:rsidR="003D5DB1" w:rsidRDefault="003D5DB1" w:rsidP="003D5DB1">
      <w:pPr>
        <w:pStyle w:val="B2"/>
        <w:rPr>
          <w:ins w:id="100" w:author="Peter Beicht" w:date="2024-08-08T15:41:00Z"/>
        </w:rPr>
      </w:pPr>
      <w:ins w:id="101" w:author="Peter Beicht" w:date="2024-08-08T15:41:00Z">
        <w:r>
          <w:t>z8)</w:t>
        </w:r>
        <w:r>
          <w:tab/>
        </w:r>
        <w:r w:rsidRPr="00C03348">
          <w:t>a &lt;</w:t>
        </w:r>
        <w:r>
          <w:t>DNS-server</w:t>
        </w:r>
        <w:r w:rsidRPr="00C03348">
          <w:t>&gt; element containing</w:t>
        </w:r>
        <w:r>
          <w:t>:</w:t>
        </w:r>
      </w:ins>
    </w:p>
    <w:p w14:paraId="00109124" w14:textId="77777777" w:rsidR="003D5DB1" w:rsidRDefault="003D5DB1" w:rsidP="003D5DB1">
      <w:pPr>
        <w:pStyle w:val="B3"/>
        <w:rPr>
          <w:ins w:id="102" w:author="Peter Beicht" w:date="2024-08-08T15:41:00Z"/>
        </w:rPr>
      </w:pPr>
      <w:proofErr w:type="spellStart"/>
      <w:ins w:id="103" w:author="Peter Beicht" w:date="2024-08-08T15:41:00Z">
        <w:r w:rsidRPr="00CE3B8C">
          <w:t>i</w:t>
        </w:r>
        <w:proofErr w:type="spellEnd"/>
        <w:r w:rsidRPr="00CE3B8C">
          <w:t>)</w:t>
        </w:r>
        <w:r w:rsidRPr="00CE3B8C">
          <w:tab/>
          <w:t>the &lt;</w:t>
        </w:r>
        <w:proofErr w:type="spellStart"/>
        <w:r w:rsidRPr="00CE3B8C">
          <w:t>IPaddressVersion</w:t>
        </w:r>
        <w:proofErr w:type="spellEnd"/>
        <w:r w:rsidRPr="00CE3B8C">
          <w:t xml:space="preserve">&gt; element set to </w:t>
        </w:r>
        <w:r>
          <w:t xml:space="preserve">a </w:t>
        </w:r>
        <w:r w:rsidRPr="00CE3B8C">
          <w:t>value of:</w:t>
        </w:r>
      </w:ins>
    </w:p>
    <w:p w14:paraId="169CCE66" w14:textId="77777777" w:rsidR="003D5DB1" w:rsidRDefault="003D5DB1" w:rsidP="003D5DB1">
      <w:pPr>
        <w:pStyle w:val="B4"/>
        <w:rPr>
          <w:ins w:id="104" w:author="Peter Beicht" w:date="2024-08-08T15:41:00Z"/>
        </w:rPr>
      </w:pPr>
      <w:ins w:id="105" w:author="Peter Beicht" w:date="2024-08-08T15:41:00Z">
        <w:r>
          <w:t>A)</w:t>
        </w:r>
        <w:r>
          <w:tab/>
          <w:t>"</w:t>
        </w:r>
        <w:r w:rsidRPr="00230D1C">
          <w:rPr>
            <w:noProof/>
            <w:lang w:eastAsia="ko-KR"/>
          </w:rPr>
          <w:t>IPv</w:t>
        </w:r>
        <w:r>
          <w:rPr>
            <w:lang w:eastAsia="ko-KR"/>
          </w:rPr>
          <w:t>4</w:t>
        </w:r>
        <w:r>
          <w:t>" to indicate that the IP address of the DNS server is version 4; or</w:t>
        </w:r>
      </w:ins>
    </w:p>
    <w:p w14:paraId="18A6DB00" w14:textId="77777777" w:rsidR="003D5DB1" w:rsidRDefault="003D5DB1" w:rsidP="003D5DB1">
      <w:pPr>
        <w:pStyle w:val="B4"/>
        <w:rPr>
          <w:ins w:id="106" w:author="Peter Beicht" w:date="2024-08-08T15:41:00Z"/>
        </w:rPr>
      </w:pPr>
      <w:ins w:id="107" w:author="Peter Beicht" w:date="2024-08-08T15:41:00Z">
        <w:r>
          <w:t>B)</w:t>
        </w:r>
        <w:r>
          <w:tab/>
          <w:t>"</w:t>
        </w:r>
        <w:r w:rsidRPr="00230D1C">
          <w:rPr>
            <w:noProof/>
            <w:lang w:eastAsia="ko-KR"/>
          </w:rPr>
          <w:t>IPv</w:t>
        </w:r>
        <w:r>
          <w:rPr>
            <w:lang w:eastAsia="ko-KR"/>
          </w:rPr>
          <w:t>6</w:t>
        </w:r>
        <w:r>
          <w:t>" to indicate that the IP address of the DNS server is version 6;</w:t>
        </w:r>
      </w:ins>
    </w:p>
    <w:p w14:paraId="542C5C1E" w14:textId="77777777" w:rsidR="003D5DB1" w:rsidRDefault="003D5DB1" w:rsidP="003D5DB1">
      <w:pPr>
        <w:pStyle w:val="B3"/>
        <w:rPr>
          <w:ins w:id="108" w:author="Peter Beicht" w:date="2024-08-08T15:41:00Z"/>
        </w:rPr>
      </w:pPr>
      <w:ins w:id="109" w:author="Peter Beicht" w:date="2024-08-08T15:41:00Z">
        <w:r>
          <w:t>ii)</w:t>
        </w:r>
        <w:r>
          <w:tab/>
        </w:r>
        <w:r w:rsidRPr="00820AED">
          <w:t>the &lt;</w:t>
        </w:r>
        <w:proofErr w:type="spellStart"/>
        <w:r w:rsidRPr="00820AED">
          <w:t>IPaddress</w:t>
        </w:r>
        <w:proofErr w:type="spellEnd"/>
        <w:r w:rsidRPr="00820AED">
          <w:t xml:space="preserve">&gt; element set to the IP address of the </w:t>
        </w:r>
        <w:r>
          <w:t>DNS server.</w:t>
        </w:r>
      </w:ins>
    </w:p>
    <w:p w14:paraId="2BBEF729" w14:textId="75202031" w:rsidR="00365745" w:rsidRPr="00B02A0B" w:rsidRDefault="00365745" w:rsidP="00365745">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581CA44E" w14:textId="77777777" w:rsidR="00365745" w:rsidRPr="0073469F" w:rsidRDefault="00365745" w:rsidP="00365745">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5DD817F4" w14:textId="77777777" w:rsidR="00365745" w:rsidRPr="00B02A0B" w:rsidRDefault="00365745" w:rsidP="00365745">
      <w:r w:rsidRPr="00B02A0B">
        <w:t>The recipient of the XML ignores any unknown element and any unknown attribute.</w:t>
      </w:r>
    </w:p>
    <w:p w14:paraId="7D1EB879" w14:textId="77777777" w:rsidR="002E0748" w:rsidRDefault="002E0748">
      <w:pPr>
        <w:rPr>
          <w:noProof/>
        </w:rPr>
      </w:pPr>
    </w:p>
    <w:p w14:paraId="4B263C80" w14:textId="77777777" w:rsidR="002E0748" w:rsidRPr="006B5418" w:rsidRDefault="002E0748" w:rsidP="002E0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8283FD9" w14:textId="77777777" w:rsidR="002E0748" w:rsidRDefault="002E0748">
      <w:pPr>
        <w:rPr>
          <w:noProof/>
        </w:rPr>
      </w:pPr>
    </w:p>
    <w:sectPr w:rsidR="002E074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53814" w14:textId="77777777" w:rsidR="00EA14B4" w:rsidRDefault="00EA14B4">
      <w:r>
        <w:separator/>
      </w:r>
    </w:p>
  </w:endnote>
  <w:endnote w:type="continuationSeparator" w:id="0">
    <w:p w14:paraId="0ACC3DBD" w14:textId="77777777" w:rsidR="00EA14B4" w:rsidRDefault="00EA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CDDF0" w14:textId="77777777" w:rsidR="00EA14B4" w:rsidRDefault="00EA14B4">
      <w:r>
        <w:separator/>
      </w:r>
    </w:p>
  </w:footnote>
  <w:footnote w:type="continuationSeparator" w:id="0">
    <w:p w14:paraId="1460B3F9" w14:textId="77777777" w:rsidR="00EA14B4" w:rsidRDefault="00EA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15"/>
    <w:rsid w:val="00022E4A"/>
    <w:rsid w:val="00070E09"/>
    <w:rsid w:val="0008002B"/>
    <w:rsid w:val="000A6394"/>
    <w:rsid w:val="000B7FED"/>
    <w:rsid w:val="000C038A"/>
    <w:rsid w:val="000C6598"/>
    <w:rsid w:val="000D44B3"/>
    <w:rsid w:val="00145D43"/>
    <w:rsid w:val="00187EE0"/>
    <w:rsid w:val="00192C46"/>
    <w:rsid w:val="001A08B3"/>
    <w:rsid w:val="001A7B60"/>
    <w:rsid w:val="001B52F0"/>
    <w:rsid w:val="001B7A65"/>
    <w:rsid w:val="001C4F22"/>
    <w:rsid w:val="001E41F3"/>
    <w:rsid w:val="00241E71"/>
    <w:rsid w:val="00252726"/>
    <w:rsid w:val="0026004D"/>
    <w:rsid w:val="002640DD"/>
    <w:rsid w:val="00275D12"/>
    <w:rsid w:val="00284FEB"/>
    <w:rsid w:val="00285536"/>
    <w:rsid w:val="002860C4"/>
    <w:rsid w:val="002B5741"/>
    <w:rsid w:val="002E0748"/>
    <w:rsid w:val="002E472E"/>
    <w:rsid w:val="00305409"/>
    <w:rsid w:val="003479E3"/>
    <w:rsid w:val="003609EF"/>
    <w:rsid w:val="0036231A"/>
    <w:rsid w:val="00365745"/>
    <w:rsid w:val="00374DD4"/>
    <w:rsid w:val="003D5DB1"/>
    <w:rsid w:val="003E1A36"/>
    <w:rsid w:val="00410371"/>
    <w:rsid w:val="004242F1"/>
    <w:rsid w:val="0047271E"/>
    <w:rsid w:val="004B75B7"/>
    <w:rsid w:val="00512C59"/>
    <w:rsid w:val="005141D9"/>
    <w:rsid w:val="0051580D"/>
    <w:rsid w:val="00542060"/>
    <w:rsid w:val="005437C6"/>
    <w:rsid w:val="00547111"/>
    <w:rsid w:val="00592D74"/>
    <w:rsid w:val="005C25DF"/>
    <w:rsid w:val="005E2C44"/>
    <w:rsid w:val="00620B1A"/>
    <w:rsid w:val="00621188"/>
    <w:rsid w:val="006257ED"/>
    <w:rsid w:val="00653DE4"/>
    <w:rsid w:val="00665C47"/>
    <w:rsid w:val="00695808"/>
    <w:rsid w:val="006A68E9"/>
    <w:rsid w:val="006B46FB"/>
    <w:rsid w:val="006E21FB"/>
    <w:rsid w:val="00721BC1"/>
    <w:rsid w:val="00747B33"/>
    <w:rsid w:val="00792342"/>
    <w:rsid w:val="007977A8"/>
    <w:rsid w:val="007B512A"/>
    <w:rsid w:val="007C2097"/>
    <w:rsid w:val="007D6A07"/>
    <w:rsid w:val="007F7259"/>
    <w:rsid w:val="008040A8"/>
    <w:rsid w:val="008156B0"/>
    <w:rsid w:val="008279FA"/>
    <w:rsid w:val="008450F0"/>
    <w:rsid w:val="00850554"/>
    <w:rsid w:val="008626E7"/>
    <w:rsid w:val="00870EE7"/>
    <w:rsid w:val="008863B9"/>
    <w:rsid w:val="008A45A6"/>
    <w:rsid w:val="008C29A6"/>
    <w:rsid w:val="008D3CCC"/>
    <w:rsid w:val="008F3789"/>
    <w:rsid w:val="008F686C"/>
    <w:rsid w:val="009148DE"/>
    <w:rsid w:val="00941E30"/>
    <w:rsid w:val="009531B0"/>
    <w:rsid w:val="009741B3"/>
    <w:rsid w:val="009777D9"/>
    <w:rsid w:val="00991B88"/>
    <w:rsid w:val="009A5753"/>
    <w:rsid w:val="009A579D"/>
    <w:rsid w:val="009E3297"/>
    <w:rsid w:val="009F734F"/>
    <w:rsid w:val="00A0460D"/>
    <w:rsid w:val="00A246B6"/>
    <w:rsid w:val="00A47E70"/>
    <w:rsid w:val="00A50CF0"/>
    <w:rsid w:val="00A7671C"/>
    <w:rsid w:val="00AA2CBC"/>
    <w:rsid w:val="00AB5F4D"/>
    <w:rsid w:val="00AC5820"/>
    <w:rsid w:val="00AD1CD8"/>
    <w:rsid w:val="00AF786D"/>
    <w:rsid w:val="00B258BB"/>
    <w:rsid w:val="00B40EC4"/>
    <w:rsid w:val="00B55167"/>
    <w:rsid w:val="00B67B97"/>
    <w:rsid w:val="00B968C8"/>
    <w:rsid w:val="00BA3EC5"/>
    <w:rsid w:val="00BA51D9"/>
    <w:rsid w:val="00BB5DFC"/>
    <w:rsid w:val="00BD279D"/>
    <w:rsid w:val="00BD6BB8"/>
    <w:rsid w:val="00C0460A"/>
    <w:rsid w:val="00C0554F"/>
    <w:rsid w:val="00C54110"/>
    <w:rsid w:val="00C66BA2"/>
    <w:rsid w:val="00C870F6"/>
    <w:rsid w:val="00C907B5"/>
    <w:rsid w:val="00C95985"/>
    <w:rsid w:val="00CB43E1"/>
    <w:rsid w:val="00CC5026"/>
    <w:rsid w:val="00CC68D0"/>
    <w:rsid w:val="00D03F9A"/>
    <w:rsid w:val="00D06D51"/>
    <w:rsid w:val="00D159E7"/>
    <w:rsid w:val="00D24991"/>
    <w:rsid w:val="00D50255"/>
    <w:rsid w:val="00D66520"/>
    <w:rsid w:val="00D84AE9"/>
    <w:rsid w:val="00D9124E"/>
    <w:rsid w:val="00DA05EA"/>
    <w:rsid w:val="00DE34CF"/>
    <w:rsid w:val="00E13F3D"/>
    <w:rsid w:val="00E20AB7"/>
    <w:rsid w:val="00E34898"/>
    <w:rsid w:val="00EA14B4"/>
    <w:rsid w:val="00EB09B7"/>
    <w:rsid w:val="00EC1F9A"/>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2">
    <w:name w:val="B1 Char2"/>
    <w:link w:val="B1"/>
    <w:rsid w:val="00C0460A"/>
    <w:rPr>
      <w:rFonts w:ascii="Times New Roman" w:hAnsi="Times New Roman"/>
      <w:lang w:val="en-GB" w:eastAsia="en-US"/>
    </w:rPr>
  </w:style>
  <w:style w:type="character" w:customStyle="1" w:styleId="B2Char">
    <w:name w:val="B2 Char"/>
    <w:link w:val="B2"/>
    <w:qFormat/>
    <w:rsid w:val="00C0460A"/>
    <w:rPr>
      <w:rFonts w:ascii="Times New Roman" w:hAnsi="Times New Roman"/>
      <w:lang w:val="en-GB" w:eastAsia="en-US"/>
    </w:rPr>
  </w:style>
  <w:style w:type="character" w:customStyle="1" w:styleId="PLChar">
    <w:name w:val="PL Char"/>
    <w:link w:val="PL"/>
    <w:qFormat/>
    <w:locked/>
    <w:rsid w:val="001C4F22"/>
    <w:rPr>
      <w:rFonts w:ascii="Courier New" w:hAnsi="Courier New"/>
      <w:noProof/>
      <w:sz w:val="16"/>
      <w:lang w:val="en-GB" w:eastAsia="en-US"/>
    </w:rPr>
  </w:style>
  <w:style w:type="character" w:customStyle="1" w:styleId="NOChar2">
    <w:name w:val="NO Char2"/>
    <w:link w:val="NO"/>
    <w:locked/>
    <w:rsid w:val="00365745"/>
    <w:rPr>
      <w:rFonts w:ascii="Times New Roman" w:hAnsi="Times New Roman"/>
      <w:lang w:val="en-GB" w:eastAsia="en-US"/>
    </w:rPr>
  </w:style>
  <w:style w:type="character" w:customStyle="1" w:styleId="B3Char">
    <w:name w:val="B3 Char"/>
    <w:link w:val="B3"/>
    <w:qFormat/>
    <w:rsid w:val="00365745"/>
    <w:rPr>
      <w:rFonts w:ascii="Times New Roman" w:hAnsi="Times New Roman"/>
      <w:lang w:val="en-GB" w:eastAsia="en-US"/>
    </w:rPr>
  </w:style>
  <w:style w:type="paragraph" w:styleId="berarbeitung">
    <w:name w:val="Revision"/>
    <w:hidden/>
    <w:uiPriority w:val="99"/>
    <w:semiHidden/>
    <w:rsid w:val="005420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4622</Words>
  <Characters>26350</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46</cp:revision>
  <cp:lastPrinted>1899-12-31T23:00:00Z</cp:lastPrinted>
  <dcterms:created xsi:type="dcterms:W3CDTF">2020-02-03T08:32:00Z</dcterms:created>
  <dcterms:modified xsi:type="dcterms:W3CDTF">2024-08-09T13:01:00Z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150</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C1-244078</vt:lpwstr>
  </property>
  <property fmtid="{D5CDD505-2E9C-101B-9397-08002B2CF9AE}" pid="10" name="Spec#">
    <vt:lpwstr>24.282</vt:lpwstr>
  </property>
  <property fmtid="{D5CDD505-2E9C-101B-9397-08002B2CF9AE}" pid="11" name="Cr#">
    <vt:lpwstr>0426</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Adding IP address of target data host or DNS server to MCData IPcon</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MCProtoc19</vt:lpwstr>
  </property>
  <property fmtid="{D5CDD505-2E9C-101B-9397-08002B2CF9AE}" pid="18" name="Cat">
    <vt:lpwstr>F</vt:lpwstr>
  </property>
  <property fmtid="{D5CDD505-2E9C-101B-9397-08002B2CF9AE}" pid="19" name="ResDate">
    <vt:lpwstr>2024-08-08</vt:lpwstr>
  </property>
  <property fmtid="{D5CDD505-2E9C-101B-9397-08002B2CF9AE}" pid="20" name="Release">
    <vt:lpwstr>Rel-19</vt:lpwstr>
  </property>
</Properties>
</file>